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83095" w14:textId="77777777" w:rsidR="00607330" w:rsidRDefault="00607330" w:rsidP="00607330">
      <w:pPr>
        <w:pStyle w:val="Heading1"/>
        <w:rPr>
          <w:lang w:val="en"/>
        </w:rPr>
      </w:pPr>
      <w:bookmarkStart w:id="0" w:name="icb"/>
      <w:bookmarkEnd w:id="0"/>
    </w:p>
    <w:p w14:paraId="426ABEC1" w14:textId="168443C2" w:rsidR="00D92C1D" w:rsidRDefault="00990117" w:rsidP="00607330">
      <w:pPr>
        <w:pStyle w:val="Title"/>
        <w:rPr>
          <w:lang w:val="en"/>
        </w:rPr>
      </w:pPr>
      <w:r>
        <w:rPr>
          <w:lang w:val="en"/>
        </w:rPr>
        <w:t xml:space="preserve">Award Winners: </w:t>
      </w:r>
      <w:r w:rsidR="00252D17" w:rsidRPr="00252D17">
        <w:rPr>
          <w:lang w:val="en"/>
        </w:rPr>
        <w:t xml:space="preserve">Dayton Literary Peace Prize </w:t>
      </w:r>
    </w:p>
    <w:p w14:paraId="1424CB0E" w14:textId="77777777" w:rsidR="0095106B" w:rsidRPr="0095106B" w:rsidRDefault="0095106B" w:rsidP="0095106B">
      <w:pPr>
        <w:rPr>
          <w:lang w:val="en"/>
        </w:rPr>
      </w:pPr>
    </w:p>
    <w:p w14:paraId="628EA2DD" w14:textId="77777777" w:rsidR="00F67535" w:rsidRPr="00762A91" w:rsidRDefault="00F67535" w:rsidP="00F67535">
      <w:pPr>
        <w:tabs>
          <w:tab w:val="left" w:pos="720"/>
          <w:tab w:val="left" w:pos="4320"/>
        </w:tabs>
        <w:rPr>
          <w:rFonts w:cs="Arial"/>
          <w:szCs w:val="28"/>
        </w:rPr>
      </w:pPr>
      <w:r w:rsidRPr="00762A91">
        <w:rPr>
          <w:rFonts w:cs="Arial"/>
          <w:szCs w:val="28"/>
        </w:rPr>
        <w:t xml:space="preserve">The Dayton Literary Peace Prize is an international award that recognizes </w:t>
      </w:r>
    </w:p>
    <w:p w14:paraId="2002840C" w14:textId="741953F9" w:rsidR="00A05571" w:rsidRPr="00817BD9" w:rsidRDefault="00F67535" w:rsidP="00A05571">
      <w:pPr>
        <w:tabs>
          <w:tab w:val="left" w:pos="720"/>
          <w:tab w:val="left" w:pos="4320"/>
        </w:tabs>
        <w:rPr>
          <w:lang w:val="en"/>
        </w:rPr>
      </w:pPr>
      <w:r w:rsidRPr="00762A91">
        <w:rPr>
          <w:rFonts w:cs="Arial"/>
          <w:szCs w:val="28"/>
        </w:rPr>
        <w:t xml:space="preserve">fiction and nonfiction books that promote peace and </w:t>
      </w:r>
      <w:r>
        <w:rPr>
          <w:rFonts w:cs="Arial"/>
          <w:szCs w:val="28"/>
        </w:rPr>
        <w:t xml:space="preserve">lead to a better </w:t>
      </w:r>
      <w:r w:rsidRPr="00762A91">
        <w:rPr>
          <w:rFonts w:cs="Arial"/>
          <w:szCs w:val="28"/>
        </w:rPr>
        <w:t xml:space="preserve">understanding of diversity.  </w:t>
      </w:r>
      <w:r>
        <w:rPr>
          <w:rFonts w:cs="Arial"/>
          <w:szCs w:val="28"/>
        </w:rPr>
        <w:t>It has been awarded annually since 2006.</w:t>
      </w:r>
      <w:r w:rsidR="009E46D1">
        <w:rPr>
          <w:rFonts w:cs="Arial"/>
          <w:szCs w:val="28"/>
        </w:rPr>
        <w:t xml:space="preserve">  The winners are listed chronologically with the most recent award recipient first.</w:t>
      </w:r>
      <w:r w:rsidR="003D0CAF">
        <w:rPr>
          <w:rFonts w:cs="Arial"/>
          <w:szCs w:val="28"/>
        </w:rPr>
        <w:t xml:space="preserve">  Not all winners are available through the library</w:t>
      </w:r>
      <w:r w:rsidR="00C16660">
        <w:rPr>
          <w:rFonts w:cs="Arial"/>
          <w:szCs w:val="28"/>
        </w:rPr>
        <w:t xml:space="preserve"> </w:t>
      </w:r>
      <w:proofErr w:type="gramStart"/>
      <w:r w:rsidR="00C16660">
        <w:rPr>
          <w:rFonts w:cs="Arial"/>
          <w:szCs w:val="28"/>
        </w:rPr>
        <w:t>at this time</w:t>
      </w:r>
      <w:proofErr w:type="gramEnd"/>
      <w:r w:rsidR="003D0CAF">
        <w:rPr>
          <w:rFonts w:cs="Arial"/>
          <w:szCs w:val="28"/>
        </w:rPr>
        <w:t>.</w:t>
      </w:r>
      <w:r w:rsidR="009E46D1">
        <w:rPr>
          <w:rFonts w:cs="Arial"/>
          <w:szCs w:val="28"/>
        </w:rPr>
        <w:t xml:space="preserve">  </w:t>
      </w:r>
      <w:r w:rsidR="00A81A2C">
        <w:rPr>
          <w:rFonts w:cs="Arial"/>
          <w:szCs w:val="28"/>
        </w:rPr>
        <w:t xml:space="preserve">Annotations may be edited for brevity. </w:t>
      </w:r>
      <w:r w:rsidR="00A05571">
        <w:rPr>
          <w:lang w:val="en"/>
        </w:rPr>
        <w:t xml:space="preserve">To order any of these titles, </w:t>
      </w:r>
      <w:r w:rsidR="00A05571" w:rsidRPr="00545663">
        <w:rPr>
          <w:lang w:val="en"/>
        </w:rPr>
        <w:t>contact the library by</w:t>
      </w:r>
      <w:r w:rsidR="00A05571">
        <w:rPr>
          <w:lang w:val="en"/>
        </w:rPr>
        <w:t xml:space="preserve"> email, phone, mail, in person, or order through our </w:t>
      </w:r>
      <w:hyperlink r:id="rId8" w:history="1">
        <w:r w:rsidR="00A05571" w:rsidRPr="00291158">
          <w:rPr>
            <w:rStyle w:val="Hyperlink"/>
            <w:lang w:val="en"/>
          </w:rPr>
          <w:t>online catalog</w:t>
        </w:r>
      </w:hyperlink>
      <w:r w:rsidR="00A05571">
        <w:rPr>
          <w:lang w:val="en"/>
        </w:rPr>
        <w:t xml:space="preserve">.  Most titles can be </w:t>
      </w:r>
      <w:hyperlink r:id="rId9" w:history="1">
        <w:r w:rsidR="00A05571" w:rsidRPr="009C29F3">
          <w:rPr>
            <w:rStyle w:val="Hyperlink"/>
            <w:lang w:val="en"/>
          </w:rPr>
          <w:t>downloaded from BAR</w:t>
        </w:r>
        <w:r w:rsidR="00A05571">
          <w:rPr>
            <w:rStyle w:val="Hyperlink"/>
            <w:lang w:val="en"/>
          </w:rPr>
          <w:t>D</w:t>
        </w:r>
      </w:hyperlink>
      <w:r w:rsidR="00A05571">
        <w:t>.</w:t>
      </w:r>
    </w:p>
    <w:p w14:paraId="779B0B12" w14:textId="77777777" w:rsidR="009C390E" w:rsidRDefault="009C390E" w:rsidP="00617C5B">
      <w:pPr>
        <w:tabs>
          <w:tab w:val="left" w:pos="720"/>
          <w:tab w:val="left" w:pos="4320"/>
        </w:tabs>
        <w:rPr>
          <w:rFonts w:cs="Arial"/>
        </w:rPr>
      </w:pPr>
      <w:bookmarkStart w:id="1" w:name="_Hlk37076194"/>
    </w:p>
    <w:p w14:paraId="79661BFA" w14:textId="77777777" w:rsidR="00A81A2C" w:rsidRDefault="00A81A2C" w:rsidP="00617C5B">
      <w:pPr>
        <w:tabs>
          <w:tab w:val="left" w:pos="720"/>
          <w:tab w:val="left" w:pos="4320"/>
        </w:tabs>
        <w:rPr>
          <w:rFonts w:cs="Arial"/>
        </w:rPr>
      </w:pPr>
    </w:p>
    <w:p w14:paraId="53DC1DCF" w14:textId="77777777" w:rsidR="00A81A2C" w:rsidRDefault="00A81A2C" w:rsidP="00617C5B">
      <w:pPr>
        <w:tabs>
          <w:tab w:val="left" w:pos="720"/>
          <w:tab w:val="left" w:pos="4320"/>
        </w:tabs>
        <w:rPr>
          <w:rFonts w:cs="Arial"/>
        </w:rPr>
      </w:pPr>
    </w:p>
    <w:p w14:paraId="581563ED" w14:textId="215E1468" w:rsidR="009C390E" w:rsidRDefault="009C390E" w:rsidP="009C390E">
      <w:pPr>
        <w:pStyle w:val="Heading1"/>
      </w:pPr>
      <w:r>
        <w:t>2024</w:t>
      </w:r>
      <w:r w:rsidR="001F2176">
        <w:t xml:space="preserve"> </w:t>
      </w:r>
      <w:r>
        <w:t>Winner</w:t>
      </w:r>
    </w:p>
    <w:p w14:paraId="48D957E0" w14:textId="67F61BF3" w:rsidR="009C390E" w:rsidRDefault="009C390E" w:rsidP="009C390E">
      <w:pPr>
        <w:pStyle w:val="Heading1"/>
      </w:pPr>
      <w:r w:rsidRPr="009C390E">
        <w:t xml:space="preserve">Prophet </w:t>
      </w:r>
      <w:r>
        <w:t>S</w:t>
      </w:r>
      <w:r w:rsidRPr="009C390E">
        <w:t>ong</w:t>
      </w:r>
      <w:r>
        <w:t xml:space="preserve"> by Paul Lynch</w:t>
      </w:r>
    </w:p>
    <w:p w14:paraId="5C57C3CC" w14:textId="1B4B420B" w:rsidR="009C390E" w:rsidRDefault="009C390E" w:rsidP="00617C5B">
      <w:pPr>
        <w:tabs>
          <w:tab w:val="left" w:pos="720"/>
          <w:tab w:val="left" w:pos="4320"/>
        </w:tabs>
        <w:rPr>
          <w:rFonts w:cs="Arial"/>
        </w:rPr>
      </w:pPr>
      <w:r>
        <w:rPr>
          <w:rFonts w:cs="Arial"/>
        </w:rPr>
        <w:t>Read by</w:t>
      </w:r>
      <w:r w:rsidR="00A81A2C">
        <w:rPr>
          <w:rFonts w:cs="Arial"/>
        </w:rPr>
        <w:t xml:space="preserve"> </w:t>
      </w:r>
      <w:r w:rsidR="00A81A2C" w:rsidRPr="00A81A2C">
        <w:rPr>
          <w:rFonts w:cs="Arial"/>
        </w:rPr>
        <w:t>Gerry</w:t>
      </w:r>
      <w:r w:rsidR="00A81A2C" w:rsidRPr="00A81A2C">
        <w:t xml:space="preserve"> </w:t>
      </w:r>
      <w:r w:rsidR="00A81A2C" w:rsidRPr="00A81A2C">
        <w:rPr>
          <w:rFonts w:cs="Arial"/>
        </w:rPr>
        <w:t>O'Brien</w:t>
      </w:r>
    </w:p>
    <w:p w14:paraId="311868FD" w14:textId="7C15C562" w:rsidR="00A81A2C" w:rsidRDefault="00A81A2C" w:rsidP="00617C5B">
      <w:pPr>
        <w:tabs>
          <w:tab w:val="left" w:pos="720"/>
          <w:tab w:val="left" w:pos="4320"/>
        </w:tabs>
        <w:rPr>
          <w:rFonts w:cs="Arial"/>
        </w:rPr>
      </w:pPr>
      <w:r>
        <w:rPr>
          <w:rFonts w:cs="Arial"/>
        </w:rPr>
        <w:t>8 hours, 35 minutes</w:t>
      </w:r>
    </w:p>
    <w:p w14:paraId="09332261" w14:textId="3709D319" w:rsidR="00A81A2C" w:rsidRDefault="00A81A2C" w:rsidP="00617C5B">
      <w:pPr>
        <w:tabs>
          <w:tab w:val="left" w:pos="720"/>
          <w:tab w:val="left" w:pos="4320"/>
        </w:tabs>
        <w:rPr>
          <w:rFonts w:cs="Arial"/>
        </w:rPr>
      </w:pPr>
      <w:r w:rsidRPr="00A81A2C">
        <w:rPr>
          <w:rFonts w:cs="Arial"/>
        </w:rPr>
        <w:t>"On a dark, wet evening in Dublin, scientist and mother-of-four Eilish Stack answers her front door to find two officers from Ireland's newly formed secret police on her step. They have arrived to interrogate her husband, a trade unionist. Ireland is falling apart, caught in the grip of a government turning toward tyranny."-- Provided by publisher.  --Unrated. Commercial audiobook.</w:t>
      </w:r>
    </w:p>
    <w:p w14:paraId="74F13BDE" w14:textId="44DA2C8D" w:rsidR="009C390E" w:rsidRDefault="00A81A2C" w:rsidP="009C390E">
      <w:pPr>
        <w:tabs>
          <w:tab w:val="left" w:pos="720"/>
          <w:tab w:val="left" w:pos="4320"/>
        </w:tabs>
        <w:rPr>
          <w:rFonts w:cs="Arial"/>
        </w:rPr>
      </w:pPr>
      <w:r>
        <w:rPr>
          <w:rFonts w:cs="Arial"/>
        </w:rPr>
        <w:tab/>
      </w:r>
      <w:hyperlink r:id="rId10" w:history="1">
        <w:r w:rsidR="009C390E" w:rsidRPr="00A81A2C">
          <w:rPr>
            <w:rStyle w:val="Hyperlink"/>
            <w:rFonts w:cs="Arial"/>
          </w:rPr>
          <w:t>Download from BARD:</w:t>
        </w:r>
        <w:r w:rsidRPr="00A81A2C">
          <w:rPr>
            <w:rStyle w:val="Hyperlink"/>
            <w:rFonts w:cs="Arial"/>
          </w:rPr>
          <w:t xml:space="preserve"> Prophet Song</w:t>
        </w:r>
      </w:hyperlink>
    </w:p>
    <w:p w14:paraId="6592AD7B" w14:textId="03CAD9F4" w:rsidR="009C390E" w:rsidRDefault="00A81A2C" w:rsidP="009C390E">
      <w:pPr>
        <w:tabs>
          <w:tab w:val="left" w:pos="720"/>
          <w:tab w:val="left" w:pos="4320"/>
        </w:tabs>
        <w:rPr>
          <w:rFonts w:cs="Arial"/>
        </w:rPr>
      </w:pPr>
      <w:r>
        <w:rPr>
          <w:rFonts w:cs="Arial"/>
        </w:rPr>
        <w:tab/>
      </w:r>
      <w:r w:rsidR="009C390E" w:rsidRPr="00480C67">
        <w:rPr>
          <w:rFonts w:cs="Arial"/>
        </w:rPr>
        <w:t>Also available on digital cartridge</w:t>
      </w:r>
      <w:r w:rsidR="009C390E">
        <w:rPr>
          <w:rFonts w:cs="Arial"/>
        </w:rPr>
        <w:t xml:space="preserve"> </w:t>
      </w:r>
      <w:r w:rsidRPr="00A81A2C">
        <w:rPr>
          <w:rFonts w:cs="Arial"/>
        </w:rPr>
        <w:t>DB119629</w:t>
      </w:r>
    </w:p>
    <w:p w14:paraId="6E2D4F3D" w14:textId="5E9350AE" w:rsidR="00A81A2C" w:rsidRDefault="00A81A2C">
      <w:pPr>
        <w:rPr>
          <w:rFonts w:cs="Arial"/>
        </w:rPr>
      </w:pPr>
      <w:r>
        <w:rPr>
          <w:rFonts w:cs="Arial"/>
        </w:rPr>
        <w:br w:type="page"/>
      </w:r>
    </w:p>
    <w:p w14:paraId="548B188C" w14:textId="77777777" w:rsidR="009C390E" w:rsidRDefault="009C390E" w:rsidP="00617C5B">
      <w:pPr>
        <w:tabs>
          <w:tab w:val="left" w:pos="720"/>
          <w:tab w:val="left" w:pos="4320"/>
        </w:tabs>
        <w:rPr>
          <w:rFonts w:cs="Arial"/>
        </w:rPr>
      </w:pPr>
    </w:p>
    <w:p w14:paraId="40AB85F3" w14:textId="0B5205B4" w:rsidR="00C72385" w:rsidRDefault="00C72385" w:rsidP="00D032F7">
      <w:pPr>
        <w:pStyle w:val="Heading1"/>
      </w:pPr>
      <w:r>
        <w:t>2023 Winners</w:t>
      </w:r>
    </w:p>
    <w:p w14:paraId="060E9828" w14:textId="66ED70B0" w:rsidR="00C72385" w:rsidRDefault="00C72385" w:rsidP="00D032F7">
      <w:pPr>
        <w:pStyle w:val="Heading1"/>
      </w:pPr>
      <w:r>
        <w:t>Horse by Geraldine Brooks</w:t>
      </w:r>
    </w:p>
    <w:p w14:paraId="7B69D602" w14:textId="68DC31C7" w:rsidR="00C72385" w:rsidRDefault="00C72385" w:rsidP="00617C5B">
      <w:pPr>
        <w:tabs>
          <w:tab w:val="left" w:pos="720"/>
          <w:tab w:val="left" w:pos="4320"/>
        </w:tabs>
        <w:rPr>
          <w:rFonts w:cs="Arial"/>
        </w:rPr>
      </w:pPr>
      <w:r>
        <w:rPr>
          <w:rFonts w:cs="Arial"/>
        </w:rPr>
        <w:t>Read by</w:t>
      </w:r>
      <w:r w:rsidR="00D032F7">
        <w:rPr>
          <w:rFonts w:cs="Arial"/>
        </w:rPr>
        <w:t xml:space="preserve"> </w:t>
      </w:r>
      <w:r w:rsidR="00D032F7" w:rsidRPr="00D032F7">
        <w:rPr>
          <w:rFonts w:cs="Arial"/>
        </w:rPr>
        <w:t>Graham</w:t>
      </w:r>
      <w:r w:rsidR="00D032F7" w:rsidRPr="00D032F7">
        <w:t xml:space="preserve"> </w:t>
      </w:r>
      <w:r w:rsidR="00D032F7" w:rsidRPr="00D032F7">
        <w:rPr>
          <w:rFonts w:cs="Arial"/>
        </w:rPr>
        <w:t>Halstead</w:t>
      </w:r>
    </w:p>
    <w:p w14:paraId="61B83354" w14:textId="5959FA72" w:rsidR="00C72385" w:rsidRDefault="00D032F7" w:rsidP="00617C5B">
      <w:pPr>
        <w:tabs>
          <w:tab w:val="left" w:pos="720"/>
          <w:tab w:val="left" w:pos="4320"/>
        </w:tabs>
        <w:rPr>
          <w:rFonts w:cs="Arial"/>
        </w:rPr>
      </w:pPr>
      <w:r>
        <w:rPr>
          <w:rFonts w:cs="Arial"/>
        </w:rPr>
        <w:t>14 hours, 9 minutes</w:t>
      </w:r>
    </w:p>
    <w:p w14:paraId="46519AAF" w14:textId="16687A76" w:rsidR="00D032F7" w:rsidRDefault="00D032F7" w:rsidP="00617C5B">
      <w:pPr>
        <w:tabs>
          <w:tab w:val="left" w:pos="720"/>
          <w:tab w:val="left" w:pos="4320"/>
        </w:tabs>
        <w:rPr>
          <w:rFonts w:cs="Arial"/>
        </w:rPr>
      </w:pPr>
      <w:r w:rsidRPr="00D032F7">
        <w:rPr>
          <w:rFonts w:cs="Arial"/>
        </w:rPr>
        <w:t xml:space="preserve">"Kentucky, 1850. An enslaved groom named Jarret and a bay foal forge a bond of understanding that will carry the horse to record-setting victories across the South. When the nation erupts in civil war, an itinerant young artist who has made his name on paintings of the racehorse takes up arms for the Union. On a perilous night, he reunites with the stallion and his groom, very far from the glamor of any racetrack. New York City, 1954. Martha Jackson, a gallery owner celebrated for taking risks on edgy contemporary painters, becomes obsessed with a nineteenth-century equestrian oil painting of mysterious provenance. Washington, DC, 2019. Jess, a Smithsonian scientist from Australia, and Theo, a </w:t>
      </w:r>
      <w:proofErr w:type="gramStart"/>
      <w:r w:rsidRPr="00D032F7">
        <w:rPr>
          <w:rFonts w:cs="Arial"/>
        </w:rPr>
        <w:t>Nigerian-American</w:t>
      </w:r>
      <w:proofErr w:type="gramEnd"/>
      <w:r w:rsidRPr="00D032F7">
        <w:rPr>
          <w:rFonts w:cs="Arial"/>
        </w:rPr>
        <w:t xml:space="preserve"> art historian, find themselves unexpectedly connected through their shared interest in the horse</w:t>
      </w:r>
      <w:r>
        <w:rPr>
          <w:rFonts w:cs="Arial"/>
        </w:rPr>
        <w:t xml:space="preserve">.  </w:t>
      </w:r>
      <w:r w:rsidRPr="00D032F7">
        <w:rPr>
          <w:rFonts w:cs="Arial"/>
        </w:rPr>
        <w:t>Based on the remarkable true story of the record-breaking thoroughbred Lexington</w:t>
      </w:r>
      <w:proofErr w:type="gramStart"/>
      <w:r>
        <w:rPr>
          <w:rFonts w:cs="Arial"/>
        </w:rPr>
        <w:t>.”</w:t>
      </w:r>
      <w:r w:rsidRPr="00D032F7">
        <w:rPr>
          <w:rFonts w:cs="Arial"/>
        </w:rPr>
        <w:t>--</w:t>
      </w:r>
      <w:proofErr w:type="gramEnd"/>
      <w:r w:rsidRPr="00D032F7">
        <w:rPr>
          <w:rFonts w:cs="Arial"/>
        </w:rPr>
        <w:t xml:space="preserve"> Provided by publisher.  </w:t>
      </w:r>
      <w:proofErr w:type="gramStart"/>
      <w:r w:rsidRPr="00D032F7">
        <w:rPr>
          <w:rFonts w:cs="Arial"/>
        </w:rPr>
        <w:t>--  Unrated</w:t>
      </w:r>
      <w:proofErr w:type="gramEnd"/>
      <w:r w:rsidRPr="00D032F7">
        <w:rPr>
          <w:rFonts w:cs="Arial"/>
        </w:rPr>
        <w:t>. Commercial audiobook. Bestseller. 2022.</w:t>
      </w:r>
    </w:p>
    <w:p w14:paraId="19784B11" w14:textId="28778B78" w:rsidR="00C72385" w:rsidRDefault="00D032F7" w:rsidP="00C72385">
      <w:pPr>
        <w:tabs>
          <w:tab w:val="left" w:pos="720"/>
          <w:tab w:val="left" w:pos="4320"/>
        </w:tabs>
        <w:rPr>
          <w:rFonts w:cs="Arial"/>
        </w:rPr>
      </w:pPr>
      <w:r>
        <w:rPr>
          <w:rFonts w:cs="Arial"/>
        </w:rPr>
        <w:tab/>
      </w:r>
      <w:hyperlink r:id="rId11" w:history="1">
        <w:r w:rsidR="00C72385" w:rsidRPr="00D032F7">
          <w:rPr>
            <w:rStyle w:val="Hyperlink"/>
            <w:rFonts w:cs="Arial"/>
          </w:rPr>
          <w:t>Download from BARD:</w:t>
        </w:r>
        <w:r w:rsidRPr="00D032F7">
          <w:rPr>
            <w:rStyle w:val="Hyperlink"/>
            <w:rFonts w:cs="Arial"/>
          </w:rPr>
          <w:t xml:space="preserve"> Horse</w:t>
        </w:r>
      </w:hyperlink>
    </w:p>
    <w:p w14:paraId="36E4882B" w14:textId="57D71414" w:rsidR="00C72385" w:rsidRDefault="00D032F7" w:rsidP="00C72385">
      <w:pPr>
        <w:tabs>
          <w:tab w:val="left" w:pos="720"/>
          <w:tab w:val="left" w:pos="4320"/>
        </w:tabs>
        <w:rPr>
          <w:rFonts w:cs="Arial"/>
        </w:rPr>
      </w:pPr>
      <w:r>
        <w:rPr>
          <w:rFonts w:cs="Arial"/>
        </w:rPr>
        <w:tab/>
      </w:r>
      <w:r w:rsidR="00C72385" w:rsidRPr="00480C67">
        <w:rPr>
          <w:rFonts w:cs="Arial"/>
        </w:rPr>
        <w:t>Also available on digital cartridge</w:t>
      </w:r>
      <w:r w:rsidR="00C72385">
        <w:rPr>
          <w:rFonts w:cs="Arial"/>
        </w:rPr>
        <w:t xml:space="preserve"> </w:t>
      </w:r>
      <w:r w:rsidRPr="00D032F7">
        <w:rPr>
          <w:rFonts w:cs="Arial"/>
        </w:rPr>
        <w:t>DB108556</w:t>
      </w:r>
    </w:p>
    <w:p w14:paraId="0E8A55A7" w14:textId="77777777" w:rsidR="00D032F7" w:rsidRDefault="00D032F7" w:rsidP="00C72385">
      <w:pPr>
        <w:tabs>
          <w:tab w:val="left" w:pos="720"/>
          <w:tab w:val="left" w:pos="4320"/>
        </w:tabs>
        <w:rPr>
          <w:rFonts w:cs="Arial"/>
        </w:rPr>
      </w:pPr>
    </w:p>
    <w:p w14:paraId="0910FCFC" w14:textId="77777777" w:rsidR="00D032F7" w:rsidRDefault="00D032F7" w:rsidP="00C72385">
      <w:pPr>
        <w:tabs>
          <w:tab w:val="left" w:pos="720"/>
          <w:tab w:val="left" w:pos="4320"/>
        </w:tabs>
        <w:rPr>
          <w:rFonts w:cs="Arial"/>
        </w:rPr>
      </w:pPr>
    </w:p>
    <w:p w14:paraId="28DBB2EB" w14:textId="30528C4F" w:rsidR="00D032F7" w:rsidRPr="001F2176" w:rsidRDefault="00D032F7" w:rsidP="001F2176">
      <w:pPr>
        <w:pStyle w:val="Heading1"/>
        <w:rPr>
          <w:rStyle w:val="Strong"/>
          <w:b/>
          <w:bCs/>
          <w:u w:val="none"/>
        </w:rPr>
      </w:pPr>
      <w:r w:rsidRPr="001F2176">
        <w:rPr>
          <w:rStyle w:val="Strong"/>
          <w:b/>
          <w:bCs/>
          <w:u w:val="none"/>
        </w:rPr>
        <w:t>His Name is George Floyd: One Man's Life and the Struggle for Racial Justice by Robert Samuels</w:t>
      </w:r>
    </w:p>
    <w:p w14:paraId="5833587B" w14:textId="7949F7E7" w:rsidR="00D032F7" w:rsidRDefault="00D032F7" w:rsidP="00C72385">
      <w:pPr>
        <w:tabs>
          <w:tab w:val="left" w:pos="720"/>
          <w:tab w:val="left" w:pos="4320"/>
        </w:tabs>
        <w:rPr>
          <w:rFonts w:cs="Arial"/>
        </w:rPr>
      </w:pPr>
      <w:r>
        <w:rPr>
          <w:rFonts w:cs="Arial"/>
        </w:rPr>
        <w:t>Read by</w:t>
      </w:r>
      <w:r w:rsidR="009C390E" w:rsidRPr="009C390E">
        <w:t xml:space="preserve"> </w:t>
      </w:r>
      <w:r w:rsidR="009C390E" w:rsidRPr="009C390E">
        <w:rPr>
          <w:rFonts w:cs="Arial"/>
        </w:rPr>
        <w:t>Dion</w:t>
      </w:r>
      <w:r w:rsidR="009C390E" w:rsidRPr="009C390E">
        <w:t xml:space="preserve"> </w:t>
      </w:r>
      <w:r w:rsidR="009C390E" w:rsidRPr="009C390E">
        <w:rPr>
          <w:rFonts w:cs="Arial"/>
        </w:rPr>
        <w:t>Graham</w:t>
      </w:r>
    </w:p>
    <w:p w14:paraId="036078DC" w14:textId="2330F563" w:rsidR="00D032F7" w:rsidRDefault="009C390E" w:rsidP="00C72385">
      <w:pPr>
        <w:tabs>
          <w:tab w:val="left" w:pos="720"/>
          <w:tab w:val="left" w:pos="4320"/>
        </w:tabs>
        <w:rPr>
          <w:rFonts w:cs="Arial"/>
        </w:rPr>
      </w:pPr>
      <w:r w:rsidRPr="009C390E">
        <w:rPr>
          <w:rFonts w:cs="Arial"/>
        </w:rPr>
        <w:t xml:space="preserve">Drawing upon hundreds of interviews, Washington Post reporters Robert Samuels and </w:t>
      </w:r>
      <w:proofErr w:type="spellStart"/>
      <w:r w:rsidRPr="009C390E">
        <w:rPr>
          <w:rFonts w:cs="Arial"/>
        </w:rPr>
        <w:t>Toluse</w:t>
      </w:r>
      <w:proofErr w:type="spellEnd"/>
      <w:r w:rsidRPr="009C390E">
        <w:rPr>
          <w:rFonts w:cs="Arial"/>
        </w:rPr>
        <w:t xml:space="preserve"> </w:t>
      </w:r>
      <w:proofErr w:type="spellStart"/>
      <w:r w:rsidRPr="009C390E">
        <w:rPr>
          <w:rFonts w:cs="Arial"/>
        </w:rPr>
        <w:t>Olorunnipa</w:t>
      </w:r>
      <w:proofErr w:type="spellEnd"/>
      <w:r w:rsidRPr="009C390E">
        <w:rPr>
          <w:rFonts w:cs="Arial"/>
        </w:rPr>
        <w:t xml:space="preserve"> offer a poignant and moving exploration of George Floyd's life. Unrated. Commercial audiobook. Unrated.</w:t>
      </w:r>
    </w:p>
    <w:p w14:paraId="336A912E" w14:textId="604009FE" w:rsidR="00D032F7" w:rsidRDefault="00D032F7" w:rsidP="00D032F7">
      <w:pPr>
        <w:tabs>
          <w:tab w:val="left" w:pos="720"/>
          <w:tab w:val="left" w:pos="4320"/>
        </w:tabs>
        <w:rPr>
          <w:rFonts w:cs="Arial"/>
        </w:rPr>
      </w:pPr>
      <w:r>
        <w:rPr>
          <w:rFonts w:cs="Arial"/>
        </w:rPr>
        <w:tab/>
      </w:r>
      <w:hyperlink r:id="rId12" w:history="1">
        <w:r w:rsidRPr="009C390E">
          <w:rPr>
            <w:rStyle w:val="Hyperlink"/>
            <w:rFonts w:cs="Arial"/>
          </w:rPr>
          <w:t>Download from BARD: His Name is George Floyd One Man's Life and…</w:t>
        </w:r>
      </w:hyperlink>
    </w:p>
    <w:p w14:paraId="1A504EEE" w14:textId="7ED08BA1" w:rsidR="00D032F7" w:rsidRDefault="00D032F7" w:rsidP="00D032F7">
      <w:pPr>
        <w:tabs>
          <w:tab w:val="left" w:pos="720"/>
          <w:tab w:val="left" w:pos="4320"/>
        </w:tabs>
        <w:rPr>
          <w:rFonts w:cs="Arial"/>
        </w:rPr>
      </w:pPr>
      <w:r>
        <w:rPr>
          <w:rFonts w:cs="Arial"/>
        </w:rPr>
        <w:tab/>
      </w:r>
      <w:r w:rsidRPr="00480C67">
        <w:rPr>
          <w:rFonts w:cs="Arial"/>
        </w:rPr>
        <w:t>Also available on digital cartridge</w:t>
      </w:r>
      <w:r>
        <w:rPr>
          <w:rFonts w:cs="Arial"/>
        </w:rPr>
        <w:t xml:space="preserve"> </w:t>
      </w:r>
      <w:r w:rsidR="009C390E" w:rsidRPr="009C390E">
        <w:rPr>
          <w:rFonts w:cs="Arial"/>
        </w:rPr>
        <w:t>DBC26540</w:t>
      </w:r>
    </w:p>
    <w:p w14:paraId="15F0C34D" w14:textId="036A98A3" w:rsidR="00D032F7" w:rsidRDefault="00D032F7" w:rsidP="00D032F7">
      <w:pPr>
        <w:tabs>
          <w:tab w:val="left" w:pos="720"/>
          <w:tab w:val="left" w:pos="4320"/>
        </w:tabs>
        <w:rPr>
          <w:rFonts w:cs="Arial"/>
        </w:rPr>
      </w:pPr>
      <w:r>
        <w:rPr>
          <w:rFonts w:cs="Arial"/>
        </w:rPr>
        <w:tab/>
      </w:r>
      <w:hyperlink r:id="rId13" w:history="1">
        <w:r w:rsidRPr="009C390E">
          <w:rPr>
            <w:rStyle w:val="Hyperlink"/>
            <w:rFonts w:cs="Arial"/>
          </w:rPr>
          <w:t>Download from BARD as Electronic Braille</w:t>
        </w:r>
        <w:r w:rsidR="009C390E" w:rsidRPr="009C390E">
          <w:rPr>
            <w:rStyle w:val="Hyperlink"/>
            <w:rFonts w:cs="Arial"/>
          </w:rPr>
          <w:t xml:space="preserve"> BR25008</w:t>
        </w:r>
      </w:hyperlink>
    </w:p>
    <w:p w14:paraId="001D28EC" w14:textId="6E220E89" w:rsidR="00D032F7" w:rsidRDefault="00D032F7" w:rsidP="00C72385">
      <w:pPr>
        <w:tabs>
          <w:tab w:val="left" w:pos="720"/>
          <w:tab w:val="left" w:pos="4320"/>
        </w:tabs>
        <w:rPr>
          <w:rFonts w:cs="Arial"/>
        </w:rPr>
      </w:pPr>
      <w:r>
        <w:rPr>
          <w:rFonts w:cs="Arial"/>
        </w:rPr>
        <w:tab/>
        <w:t>Also available in Braille</w:t>
      </w:r>
      <w:r w:rsidR="009C390E" w:rsidRPr="009C390E">
        <w:t xml:space="preserve"> </w:t>
      </w:r>
      <w:r w:rsidR="009C390E" w:rsidRPr="009C390E">
        <w:rPr>
          <w:rFonts w:cs="Arial"/>
        </w:rPr>
        <w:t>BR025008</w:t>
      </w:r>
    </w:p>
    <w:p w14:paraId="6D396519" w14:textId="77399DEE" w:rsidR="00A81A2C" w:rsidRDefault="00A81A2C">
      <w:pPr>
        <w:rPr>
          <w:rFonts w:cs="Arial"/>
        </w:rPr>
      </w:pPr>
      <w:r>
        <w:rPr>
          <w:rFonts w:cs="Arial"/>
        </w:rPr>
        <w:br w:type="page"/>
      </w:r>
    </w:p>
    <w:p w14:paraId="0FA8AF79" w14:textId="77777777" w:rsidR="00C72385" w:rsidRPr="00480C67" w:rsidRDefault="00C72385" w:rsidP="00617C5B">
      <w:pPr>
        <w:tabs>
          <w:tab w:val="left" w:pos="720"/>
          <w:tab w:val="left" w:pos="4320"/>
        </w:tabs>
        <w:rPr>
          <w:rFonts w:cs="Arial"/>
        </w:rPr>
      </w:pPr>
    </w:p>
    <w:p w14:paraId="6679E3EB" w14:textId="0347AD20" w:rsidR="00617C5B" w:rsidRDefault="00C72385" w:rsidP="00C72385">
      <w:pPr>
        <w:pStyle w:val="Heading1"/>
      </w:pPr>
      <w:r>
        <w:t>2022 Winners</w:t>
      </w:r>
    </w:p>
    <w:p w14:paraId="1976B86F" w14:textId="08FE7536" w:rsidR="00C72385" w:rsidRDefault="00C72385" w:rsidP="00C72385">
      <w:pPr>
        <w:pStyle w:val="Heading1"/>
      </w:pPr>
      <w:r w:rsidRPr="00C72385">
        <w:t xml:space="preserve">The </w:t>
      </w:r>
      <w:r>
        <w:t>L</w:t>
      </w:r>
      <w:r w:rsidRPr="00C72385">
        <w:t xml:space="preserve">ove </w:t>
      </w:r>
      <w:r>
        <w:t>S</w:t>
      </w:r>
      <w:r w:rsidRPr="00C72385">
        <w:t xml:space="preserve">ongs of W.E.B. Du Bois: a </w:t>
      </w:r>
      <w:r>
        <w:t>N</w:t>
      </w:r>
      <w:r w:rsidRPr="00C72385">
        <w:t>ovel</w:t>
      </w:r>
      <w:r>
        <w:t xml:space="preserve"> by </w:t>
      </w:r>
      <w:proofErr w:type="spellStart"/>
      <w:r w:rsidRPr="00C72385">
        <w:t>Honorée</w:t>
      </w:r>
      <w:proofErr w:type="spellEnd"/>
      <w:r w:rsidRPr="00C72385">
        <w:t xml:space="preserve"> </w:t>
      </w:r>
      <w:proofErr w:type="spellStart"/>
      <w:r w:rsidRPr="00C72385">
        <w:t>Fanonne</w:t>
      </w:r>
      <w:proofErr w:type="spellEnd"/>
      <w:r w:rsidRPr="00C72385">
        <w:t xml:space="preserve"> Jeffers</w:t>
      </w:r>
    </w:p>
    <w:p w14:paraId="5D444A42" w14:textId="7A2CDDDB" w:rsidR="00C72385" w:rsidRDefault="00C72385" w:rsidP="007E61ED">
      <w:pPr>
        <w:tabs>
          <w:tab w:val="left" w:pos="720"/>
          <w:tab w:val="left" w:pos="4320"/>
        </w:tabs>
        <w:rPr>
          <w:rFonts w:cs="Arial"/>
        </w:rPr>
      </w:pPr>
      <w:r>
        <w:rPr>
          <w:rFonts w:cs="Arial"/>
        </w:rPr>
        <w:t xml:space="preserve">Read by </w:t>
      </w:r>
      <w:r w:rsidRPr="00C72385">
        <w:rPr>
          <w:rFonts w:cs="Arial"/>
        </w:rPr>
        <w:t>Karen</w:t>
      </w:r>
      <w:r w:rsidRPr="00C72385">
        <w:t xml:space="preserve"> </w:t>
      </w:r>
      <w:r w:rsidRPr="00C72385">
        <w:rPr>
          <w:rFonts w:cs="Arial"/>
        </w:rPr>
        <w:t>Chilton</w:t>
      </w:r>
    </w:p>
    <w:p w14:paraId="49D42E44" w14:textId="3F6FDD08" w:rsidR="00C72385" w:rsidRDefault="00C72385" w:rsidP="007E61ED">
      <w:pPr>
        <w:tabs>
          <w:tab w:val="left" w:pos="720"/>
          <w:tab w:val="left" w:pos="4320"/>
        </w:tabs>
        <w:rPr>
          <w:rFonts w:cs="Arial"/>
        </w:rPr>
      </w:pPr>
      <w:r>
        <w:rPr>
          <w:rFonts w:cs="Arial"/>
        </w:rPr>
        <w:t>29 hours, 51 minutes</w:t>
      </w:r>
    </w:p>
    <w:p w14:paraId="09B60F9E" w14:textId="28A486AA" w:rsidR="00C72385" w:rsidRDefault="00C72385" w:rsidP="007E61ED">
      <w:pPr>
        <w:tabs>
          <w:tab w:val="left" w:pos="720"/>
          <w:tab w:val="left" w:pos="4320"/>
        </w:tabs>
        <w:rPr>
          <w:rFonts w:cs="Arial"/>
        </w:rPr>
      </w:pPr>
      <w:r w:rsidRPr="00C72385">
        <w:rPr>
          <w:rFonts w:cs="Arial"/>
        </w:rPr>
        <w:t xml:space="preserve">Ailey Pearl Garfield spends summers in the small Georgia town of </w:t>
      </w:r>
      <w:proofErr w:type="spellStart"/>
      <w:r w:rsidRPr="00C72385">
        <w:rPr>
          <w:rFonts w:cs="Arial"/>
        </w:rPr>
        <w:t>Chicasetta</w:t>
      </w:r>
      <w:proofErr w:type="spellEnd"/>
      <w:r w:rsidRPr="00C72385">
        <w:rPr>
          <w:rFonts w:cs="Arial"/>
        </w:rPr>
        <w:t>, where her mother's family has lived since their ancestors arrived from Africa in bondage. From an early age, Ailey fights a battle for belonging while the women of her family urge Ailey to succeed in their stead. Unrated. Commercial audiobook. 2021.</w:t>
      </w:r>
    </w:p>
    <w:p w14:paraId="15963DE7" w14:textId="12AC2D0D" w:rsidR="00C72385" w:rsidRDefault="00C72385" w:rsidP="00C72385">
      <w:pPr>
        <w:tabs>
          <w:tab w:val="left" w:pos="720"/>
          <w:tab w:val="left" w:pos="4320"/>
        </w:tabs>
        <w:rPr>
          <w:rFonts w:cs="Arial"/>
        </w:rPr>
      </w:pPr>
      <w:r>
        <w:rPr>
          <w:rFonts w:cs="Arial"/>
        </w:rPr>
        <w:tab/>
      </w:r>
      <w:hyperlink r:id="rId14" w:history="1">
        <w:r w:rsidRPr="00C72385">
          <w:rPr>
            <w:rStyle w:val="Hyperlink"/>
            <w:rFonts w:cs="Arial"/>
          </w:rPr>
          <w:t>Download from BARD: The Love Songs of W.E.B. Du Bois</w:t>
        </w:r>
      </w:hyperlink>
    </w:p>
    <w:p w14:paraId="3FD183E9" w14:textId="77E5BD61" w:rsidR="00C72385" w:rsidRDefault="00C72385" w:rsidP="00C72385">
      <w:pPr>
        <w:tabs>
          <w:tab w:val="left" w:pos="720"/>
          <w:tab w:val="left" w:pos="4320"/>
        </w:tabs>
        <w:rPr>
          <w:rFonts w:cs="Arial"/>
        </w:rPr>
      </w:pPr>
      <w:r>
        <w:rPr>
          <w:rFonts w:cs="Arial"/>
        </w:rPr>
        <w:tab/>
      </w:r>
      <w:r w:rsidRPr="00480C67">
        <w:rPr>
          <w:rFonts w:cs="Arial"/>
        </w:rPr>
        <w:t>Also available on digital cartridge</w:t>
      </w:r>
      <w:r>
        <w:rPr>
          <w:rFonts w:cs="Arial"/>
        </w:rPr>
        <w:t xml:space="preserve"> </w:t>
      </w:r>
      <w:r w:rsidRPr="00C72385">
        <w:rPr>
          <w:rFonts w:cs="Arial"/>
        </w:rPr>
        <w:t>DB104944</w:t>
      </w:r>
    </w:p>
    <w:p w14:paraId="4E2678F2" w14:textId="77777777" w:rsidR="00C72385" w:rsidRDefault="00C72385" w:rsidP="007E61ED">
      <w:pPr>
        <w:tabs>
          <w:tab w:val="left" w:pos="720"/>
          <w:tab w:val="left" w:pos="4320"/>
        </w:tabs>
        <w:rPr>
          <w:rFonts w:cs="Arial"/>
        </w:rPr>
      </w:pPr>
    </w:p>
    <w:p w14:paraId="77560378" w14:textId="77777777" w:rsidR="00C72385" w:rsidRDefault="00C72385" w:rsidP="007E61ED">
      <w:pPr>
        <w:tabs>
          <w:tab w:val="left" w:pos="720"/>
          <w:tab w:val="left" w:pos="4320"/>
        </w:tabs>
        <w:rPr>
          <w:rFonts w:cs="Arial"/>
        </w:rPr>
      </w:pPr>
    </w:p>
    <w:p w14:paraId="7E1D7179" w14:textId="45FE1D55" w:rsidR="00C72385" w:rsidRDefault="00C72385" w:rsidP="00C72385">
      <w:pPr>
        <w:pStyle w:val="Heading1"/>
      </w:pPr>
      <w:r w:rsidRPr="00C72385">
        <w:t xml:space="preserve">How the </w:t>
      </w:r>
      <w:r>
        <w:t>W</w:t>
      </w:r>
      <w:r w:rsidRPr="00C72385">
        <w:t xml:space="preserve">ord is </w:t>
      </w:r>
      <w:r>
        <w:t>P</w:t>
      </w:r>
      <w:r w:rsidRPr="00C72385">
        <w:t xml:space="preserve">assed: a </w:t>
      </w:r>
      <w:r>
        <w:t>R</w:t>
      </w:r>
      <w:r w:rsidRPr="00C72385">
        <w:t xml:space="preserve">eckoning with the </w:t>
      </w:r>
      <w:r>
        <w:t>Hi</w:t>
      </w:r>
      <w:r w:rsidRPr="00C72385">
        <w:t xml:space="preserve">story of </w:t>
      </w:r>
      <w:r>
        <w:t>S</w:t>
      </w:r>
      <w:r w:rsidRPr="00C72385">
        <w:t xml:space="preserve">lavery </w:t>
      </w:r>
      <w:r>
        <w:t>A</w:t>
      </w:r>
      <w:r w:rsidRPr="00C72385">
        <w:t>cross America</w:t>
      </w:r>
      <w:r>
        <w:t xml:space="preserve"> by Clint Smith</w:t>
      </w:r>
    </w:p>
    <w:p w14:paraId="19CCA99E" w14:textId="14250443" w:rsidR="00C72385" w:rsidRDefault="00C72385" w:rsidP="007E61ED">
      <w:pPr>
        <w:tabs>
          <w:tab w:val="left" w:pos="720"/>
          <w:tab w:val="left" w:pos="4320"/>
        </w:tabs>
        <w:rPr>
          <w:rFonts w:cs="Arial"/>
        </w:rPr>
      </w:pPr>
      <w:r>
        <w:rPr>
          <w:rFonts w:cs="Arial"/>
        </w:rPr>
        <w:t>Read by Clint Smith</w:t>
      </w:r>
    </w:p>
    <w:p w14:paraId="33E96841" w14:textId="6D5DB122" w:rsidR="00C72385" w:rsidRDefault="00C72385" w:rsidP="00C72385">
      <w:pPr>
        <w:tabs>
          <w:tab w:val="left" w:pos="720"/>
          <w:tab w:val="left" w:pos="4320"/>
        </w:tabs>
        <w:rPr>
          <w:rFonts w:cs="Arial"/>
        </w:rPr>
      </w:pPr>
      <w:r>
        <w:rPr>
          <w:rFonts w:cs="Arial"/>
        </w:rPr>
        <w:t>10 hours, 9 minutes</w:t>
      </w:r>
    </w:p>
    <w:p w14:paraId="390A7FAA" w14:textId="17FE0BA5" w:rsidR="00C72385" w:rsidRDefault="00C72385" w:rsidP="00C72385">
      <w:pPr>
        <w:tabs>
          <w:tab w:val="left" w:pos="720"/>
          <w:tab w:val="left" w:pos="4320"/>
        </w:tabs>
        <w:rPr>
          <w:rFonts w:cs="Arial"/>
        </w:rPr>
      </w:pPr>
      <w:r w:rsidRPr="00C72385">
        <w:rPr>
          <w:rFonts w:cs="Arial"/>
        </w:rPr>
        <w:t>The author tours the monuments and landmarks that tell the story of slavery's central role in shaping America's collective history and culture. He explores historical plantations, prisons, cemeteries, holidays, and entire neighborhoods, revealing their ties to this painful aspect of America's past and present. Violence and strong language. Commercial audiobook. Bestseller. 2021.</w:t>
      </w:r>
    </w:p>
    <w:p w14:paraId="1C5161ED" w14:textId="1380C0CC" w:rsidR="00C72385" w:rsidRDefault="00C72385" w:rsidP="00C72385">
      <w:pPr>
        <w:tabs>
          <w:tab w:val="left" w:pos="720"/>
          <w:tab w:val="left" w:pos="4320"/>
        </w:tabs>
        <w:rPr>
          <w:rFonts w:cs="Arial"/>
        </w:rPr>
      </w:pPr>
      <w:r>
        <w:rPr>
          <w:rFonts w:cs="Arial"/>
        </w:rPr>
        <w:tab/>
      </w:r>
      <w:hyperlink r:id="rId15" w:history="1">
        <w:r w:rsidRPr="00C72385">
          <w:rPr>
            <w:rStyle w:val="Hyperlink"/>
            <w:rFonts w:cs="Arial"/>
          </w:rPr>
          <w:t>Download from BARD: How the Word is Passed a Reckoning with the…</w:t>
        </w:r>
      </w:hyperlink>
    </w:p>
    <w:p w14:paraId="7926928B" w14:textId="6FB95BE7" w:rsidR="00C72385" w:rsidRDefault="00C72385" w:rsidP="00C72385">
      <w:pPr>
        <w:tabs>
          <w:tab w:val="left" w:pos="720"/>
          <w:tab w:val="left" w:pos="4320"/>
        </w:tabs>
        <w:rPr>
          <w:rFonts w:cs="Arial"/>
        </w:rPr>
      </w:pPr>
      <w:r>
        <w:rPr>
          <w:rFonts w:cs="Arial"/>
        </w:rPr>
        <w:tab/>
      </w:r>
      <w:r w:rsidRPr="00480C67">
        <w:rPr>
          <w:rFonts w:cs="Arial"/>
        </w:rPr>
        <w:t>Also available on digital cartridge</w:t>
      </w:r>
      <w:r>
        <w:rPr>
          <w:rFonts w:cs="Arial"/>
        </w:rPr>
        <w:t xml:space="preserve"> </w:t>
      </w:r>
      <w:r w:rsidRPr="00C72385">
        <w:rPr>
          <w:rFonts w:cs="Arial"/>
        </w:rPr>
        <w:t>DB103908</w:t>
      </w:r>
    </w:p>
    <w:p w14:paraId="25FE9DF3" w14:textId="77777777" w:rsidR="00C72385" w:rsidRDefault="00C72385" w:rsidP="007E61ED">
      <w:pPr>
        <w:tabs>
          <w:tab w:val="left" w:pos="720"/>
          <w:tab w:val="left" w:pos="4320"/>
        </w:tabs>
        <w:rPr>
          <w:rFonts w:cs="Arial"/>
        </w:rPr>
      </w:pPr>
    </w:p>
    <w:p w14:paraId="73A0D22D" w14:textId="77777777" w:rsidR="00617C5B" w:rsidRDefault="00617C5B" w:rsidP="007E61ED">
      <w:pPr>
        <w:tabs>
          <w:tab w:val="left" w:pos="720"/>
          <w:tab w:val="left" w:pos="4320"/>
        </w:tabs>
        <w:rPr>
          <w:rFonts w:cs="Arial"/>
        </w:rPr>
      </w:pPr>
    </w:p>
    <w:p w14:paraId="0FAEB38B" w14:textId="73BE365E" w:rsidR="00617C5B" w:rsidRDefault="00617C5B" w:rsidP="0083112C">
      <w:pPr>
        <w:pStyle w:val="Heading1"/>
      </w:pPr>
      <w:r>
        <w:t>2021 Winners</w:t>
      </w:r>
    </w:p>
    <w:p w14:paraId="0FED63B8" w14:textId="64A58DCC" w:rsidR="00617C5B" w:rsidRDefault="0083112C" w:rsidP="0083112C">
      <w:pPr>
        <w:pStyle w:val="Heading1"/>
      </w:pPr>
      <w:r>
        <w:t xml:space="preserve">We Germans by </w:t>
      </w:r>
      <w:r w:rsidRPr="0083112C">
        <w:t>Alexander Starritt</w:t>
      </w:r>
    </w:p>
    <w:p w14:paraId="5F3E20D1" w14:textId="77DDEBC2" w:rsidR="0083112C" w:rsidRDefault="0083112C" w:rsidP="007E61ED">
      <w:pPr>
        <w:tabs>
          <w:tab w:val="left" w:pos="720"/>
          <w:tab w:val="left" w:pos="4320"/>
        </w:tabs>
        <w:rPr>
          <w:rFonts w:cs="Arial"/>
        </w:rPr>
      </w:pPr>
      <w:r>
        <w:rPr>
          <w:rFonts w:cs="Arial"/>
        </w:rPr>
        <w:t xml:space="preserve">Read by </w:t>
      </w:r>
      <w:r w:rsidRPr="0083112C">
        <w:rPr>
          <w:rFonts w:cs="Arial"/>
        </w:rPr>
        <w:t>Angus</w:t>
      </w:r>
      <w:r>
        <w:rPr>
          <w:rFonts w:cs="Arial"/>
        </w:rPr>
        <w:t xml:space="preserve"> </w:t>
      </w:r>
      <w:r w:rsidRPr="0083112C">
        <w:rPr>
          <w:rFonts w:cs="Arial"/>
        </w:rPr>
        <w:t>King</w:t>
      </w:r>
    </w:p>
    <w:p w14:paraId="0DBC336D" w14:textId="476103DE" w:rsidR="0083112C" w:rsidRDefault="0083112C" w:rsidP="0083112C">
      <w:pPr>
        <w:tabs>
          <w:tab w:val="left" w:pos="720"/>
          <w:tab w:val="left" w:pos="4320"/>
        </w:tabs>
        <w:rPr>
          <w:rFonts w:cs="Arial"/>
        </w:rPr>
      </w:pPr>
      <w:r>
        <w:rPr>
          <w:rFonts w:cs="Arial"/>
        </w:rPr>
        <w:t>5 hours, 58 minutes</w:t>
      </w:r>
    </w:p>
    <w:p w14:paraId="399D1AC2" w14:textId="78D0D295" w:rsidR="0083112C" w:rsidRDefault="0083112C" w:rsidP="0083112C">
      <w:pPr>
        <w:tabs>
          <w:tab w:val="left" w:pos="720"/>
          <w:tab w:val="left" w:pos="4320"/>
        </w:tabs>
        <w:rPr>
          <w:rFonts w:cs="Arial"/>
        </w:rPr>
      </w:pPr>
      <w:r w:rsidRPr="0083112C">
        <w:rPr>
          <w:rFonts w:cs="Arial"/>
        </w:rPr>
        <w:t>A letter is found amongst a man's effects after his death. It is a letter to his grandson recounting his experiences as a German soldier during World War II. The man tries to explain both his reasoning for participating in the Nazi machine and his attempts at atonement. Unrated. Commercial audiobook. 2020.</w:t>
      </w:r>
    </w:p>
    <w:p w14:paraId="429E22F1" w14:textId="72699D89" w:rsidR="0083112C" w:rsidRDefault="0083112C" w:rsidP="0083112C">
      <w:pPr>
        <w:tabs>
          <w:tab w:val="left" w:pos="720"/>
          <w:tab w:val="left" w:pos="4320"/>
        </w:tabs>
        <w:rPr>
          <w:rFonts w:cs="Arial"/>
        </w:rPr>
      </w:pPr>
      <w:r>
        <w:rPr>
          <w:rFonts w:cs="Arial"/>
        </w:rPr>
        <w:tab/>
      </w:r>
      <w:hyperlink r:id="rId16" w:history="1">
        <w:r w:rsidRPr="0083112C">
          <w:rPr>
            <w:rStyle w:val="Hyperlink"/>
            <w:rFonts w:cs="Arial"/>
          </w:rPr>
          <w:t>Download from BARD: We Germans</w:t>
        </w:r>
      </w:hyperlink>
    </w:p>
    <w:p w14:paraId="72530960" w14:textId="188D28BE" w:rsidR="0083112C" w:rsidRDefault="0083112C" w:rsidP="007E61ED">
      <w:pPr>
        <w:tabs>
          <w:tab w:val="left" w:pos="720"/>
          <w:tab w:val="left" w:pos="4320"/>
        </w:tabs>
        <w:rPr>
          <w:rFonts w:cs="Arial"/>
        </w:rPr>
      </w:pPr>
      <w:r>
        <w:rPr>
          <w:rFonts w:cs="Arial"/>
        </w:rPr>
        <w:tab/>
      </w:r>
      <w:r w:rsidRPr="00480C67">
        <w:rPr>
          <w:rFonts w:cs="Arial"/>
        </w:rPr>
        <w:t>Also available on digital cartridge</w:t>
      </w:r>
      <w:r>
        <w:rPr>
          <w:rFonts w:cs="Arial"/>
        </w:rPr>
        <w:t xml:space="preserve"> </w:t>
      </w:r>
      <w:r w:rsidRPr="0083112C">
        <w:rPr>
          <w:rFonts w:cs="Arial"/>
        </w:rPr>
        <w:t>DB100668</w:t>
      </w:r>
    </w:p>
    <w:p w14:paraId="4B145197" w14:textId="7AB44F44" w:rsidR="00A81A2C" w:rsidRDefault="00A81A2C">
      <w:pPr>
        <w:rPr>
          <w:rFonts w:cs="Arial"/>
        </w:rPr>
      </w:pPr>
      <w:r>
        <w:rPr>
          <w:rFonts w:cs="Arial"/>
        </w:rPr>
        <w:br w:type="page"/>
      </w:r>
    </w:p>
    <w:p w14:paraId="6219E860" w14:textId="77777777" w:rsidR="0083112C" w:rsidRDefault="0083112C" w:rsidP="007E61ED">
      <w:pPr>
        <w:tabs>
          <w:tab w:val="left" w:pos="720"/>
          <w:tab w:val="left" w:pos="4320"/>
        </w:tabs>
        <w:rPr>
          <w:rFonts w:cs="Arial"/>
        </w:rPr>
      </w:pPr>
    </w:p>
    <w:p w14:paraId="3D9CD1C4" w14:textId="72C83AB4" w:rsidR="0083112C" w:rsidRDefault="0083112C" w:rsidP="0083112C">
      <w:pPr>
        <w:pStyle w:val="Heading1"/>
      </w:pPr>
      <w:r w:rsidRPr="0083112C">
        <w:t xml:space="preserve">When </w:t>
      </w:r>
      <w:r>
        <w:t>T</w:t>
      </w:r>
      <w:r w:rsidRPr="0083112C">
        <w:t xml:space="preserve">ime </w:t>
      </w:r>
      <w:r>
        <w:t>St</w:t>
      </w:r>
      <w:r w:rsidRPr="0083112C">
        <w:t xml:space="preserve">opped: a </w:t>
      </w:r>
      <w:r>
        <w:t>M</w:t>
      </w:r>
      <w:r w:rsidRPr="0083112C">
        <w:t xml:space="preserve">emoir of my </w:t>
      </w:r>
      <w:r>
        <w:t>F</w:t>
      </w:r>
      <w:r w:rsidRPr="0083112C">
        <w:t xml:space="preserve">ather's </w:t>
      </w:r>
      <w:r>
        <w:t>W</w:t>
      </w:r>
      <w:r w:rsidRPr="0083112C">
        <w:t>ar and</w:t>
      </w:r>
      <w:r>
        <w:t xml:space="preserve"> W</w:t>
      </w:r>
      <w:r w:rsidRPr="0083112C">
        <w:t xml:space="preserve">hat </w:t>
      </w:r>
      <w:r>
        <w:t>R</w:t>
      </w:r>
      <w:r w:rsidRPr="0083112C">
        <w:t>emains</w:t>
      </w:r>
      <w:r>
        <w:t xml:space="preserve"> by </w:t>
      </w:r>
      <w:r w:rsidRPr="0083112C">
        <w:t>Ariana Neumann</w:t>
      </w:r>
    </w:p>
    <w:p w14:paraId="4DD9EEA8" w14:textId="4BB31BCD" w:rsidR="0083112C" w:rsidRDefault="0083112C" w:rsidP="007E61ED">
      <w:pPr>
        <w:tabs>
          <w:tab w:val="left" w:pos="720"/>
          <w:tab w:val="left" w:pos="4320"/>
        </w:tabs>
        <w:rPr>
          <w:rFonts w:cs="Arial"/>
        </w:rPr>
      </w:pPr>
      <w:r>
        <w:rPr>
          <w:rFonts w:cs="Arial"/>
        </w:rPr>
        <w:t>Read by</w:t>
      </w:r>
      <w:r w:rsidRPr="0083112C">
        <w:t xml:space="preserve"> </w:t>
      </w:r>
      <w:r w:rsidRPr="0083112C">
        <w:rPr>
          <w:rFonts w:cs="Arial"/>
        </w:rPr>
        <w:t>Rebecca</w:t>
      </w:r>
      <w:r w:rsidRPr="0083112C">
        <w:t xml:space="preserve"> </w:t>
      </w:r>
      <w:r w:rsidRPr="0083112C">
        <w:rPr>
          <w:rFonts w:cs="Arial"/>
        </w:rPr>
        <w:t>Lowman</w:t>
      </w:r>
    </w:p>
    <w:p w14:paraId="24516E5A" w14:textId="5F42E962" w:rsidR="0083112C" w:rsidRDefault="0083112C" w:rsidP="007E61ED">
      <w:pPr>
        <w:tabs>
          <w:tab w:val="left" w:pos="720"/>
          <w:tab w:val="left" w:pos="4320"/>
        </w:tabs>
        <w:rPr>
          <w:rFonts w:cs="Arial"/>
        </w:rPr>
      </w:pPr>
      <w:r>
        <w:rPr>
          <w:rFonts w:cs="Arial"/>
        </w:rPr>
        <w:t>10 hours, 9 minutes</w:t>
      </w:r>
    </w:p>
    <w:p w14:paraId="4210E142" w14:textId="5C3CC22A" w:rsidR="0083112C" w:rsidRDefault="0083112C" w:rsidP="007E61ED">
      <w:pPr>
        <w:tabs>
          <w:tab w:val="left" w:pos="720"/>
          <w:tab w:val="left" w:pos="4320"/>
        </w:tabs>
        <w:rPr>
          <w:rFonts w:cs="Arial"/>
        </w:rPr>
      </w:pPr>
      <w:r w:rsidRPr="0083112C">
        <w:rPr>
          <w:rFonts w:cs="Arial"/>
        </w:rPr>
        <w:t>The author investigates her Jewish family's experiences during World War II, particularly those of her father, who hid in Berlin. Draws on letters, diaries, and other memorabilia left by the author's father. Some violence. Commercial audiobook. 2020.</w:t>
      </w:r>
    </w:p>
    <w:p w14:paraId="1790E36D" w14:textId="31FD7B50" w:rsidR="0083112C" w:rsidRDefault="0083112C" w:rsidP="0083112C">
      <w:pPr>
        <w:tabs>
          <w:tab w:val="left" w:pos="720"/>
          <w:tab w:val="left" w:pos="4320"/>
        </w:tabs>
        <w:rPr>
          <w:rFonts w:cs="Arial"/>
        </w:rPr>
      </w:pPr>
      <w:r>
        <w:rPr>
          <w:rFonts w:cs="Arial"/>
        </w:rPr>
        <w:tab/>
      </w:r>
      <w:hyperlink r:id="rId17" w:history="1">
        <w:r w:rsidRPr="0083112C">
          <w:rPr>
            <w:rStyle w:val="Hyperlink"/>
            <w:rFonts w:cs="Arial"/>
          </w:rPr>
          <w:t>Download from BARD: When Time Stopped a Memoir of my Father’s…</w:t>
        </w:r>
      </w:hyperlink>
    </w:p>
    <w:p w14:paraId="2C7197AD" w14:textId="4ECA2646" w:rsidR="0083112C" w:rsidRDefault="0083112C" w:rsidP="0083112C">
      <w:pPr>
        <w:tabs>
          <w:tab w:val="left" w:pos="720"/>
          <w:tab w:val="left" w:pos="4320"/>
        </w:tabs>
        <w:rPr>
          <w:rFonts w:cs="Arial"/>
        </w:rPr>
      </w:pPr>
      <w:r>
        <w:rPr>
          <w:rFonts w:cs="Arial"/>
        </w:rPr>
        <w:tab/>
      </w:r>
      <w:r w:rsidRPr="00480C67">
        <w:rPr>
          <w:rFonts w:cs="Arial"/>
        </w:rPr>
        <w:t>Also available on digital cartridge</w:t>
      </w:r>
      <w:r>
        <w:rPr>
          <w:rFonts w:cs="Arial"/>
        </w:rPr>
        <w:t xml:space="preserve"> </w:t>
      </w:r>
      <w:r w:rsidRPr="0083112C">
        <w:rPr>
          <w:rFonts w:cs="Arial"/>
        </w:rPr>
        <w:t>DB098842</w:t>
      </w:r>
    </w:p>
    <w:p w14:paraId="61E11CD0" w14:textId="77777777" w:rsidR="0083112C" w:rsidRDefault="0083112C" w:rsidP="007E61ED">
      <w:pPr>
        <w:tabs>
          <w:tab w:val="left" w:pos="720"/>
          <w:tab w:val="left" w:pos="4320"/>
        </w:tabs>
        <w:rPr>
          <w:rFonts w:cs="Arial"/>
        </w:rPr>
      </w:pPr>
    </w:p>
    <w:p w14:paraId="6F9FF72A" w14:textId="77777777" w:rsidR="00617C5B" w:rsidRPr="00636219" w:rsidRDefault="00617C5B" w:rsidP="007E61ED">
      <w:pPr>
        <w:tabs>
          <w:tab w:val="left" w:pos="720"/>
          <w:tab w:val="left" w:pos="4320"/>
        </w:tabs>
        <w:rPr>
          <w:rFonts w:cs="Arial"/>
        </w:rPr>
      </w:pPr>
    </w:p>
    <w:bookmarkEnd w:id="1"/>
    <w:p w14:paraId="66E12286" w14:textId="42B07182" w:rsidR="00617C5B" w:rsidRDefault="00617C5B" w:rsidP="00A7617C">
      <w:pPr>
        <w:pStyle w:val="Heading1"/>
        <w:rPr>
          <w:lang w:val="en"/>
        </w:rPr>
      </w:pPr>
      <w:r>
        <w:rPr>
          <w:lang w:val="en"/>
        </w:rPr>
        <w:t>2020 Winners</w:t>
      </w:r>
    </w:p>
    <w:p w14:paraId="379EBBAB" w14:textId="24E5CB93" w:rsidR="00617C5B" w:rsidRDefault="00617C5B" w:rsidP="00617C5B">
      <w:pPr>
        <w:pStyle w:val="Heading1"/>
        <w:rPr>
          <w:lang w:val="en"/>
        </w:rPr>
      </w:pPr>
      <w:r w:rsidRPr="00617C5B">
        <w:rPr>
          <w:lang w:val="en"/>
        </w:rPr>
        <w:t xml:space="preserve">The </w:t>
      </w:r>
      <w:r>
        <w:rPr>
          <w:lang w:val="en"/>
        </w:rPr>
        <w:t>W</w:t>
      </w:r>
      <w:r w:rsidRPr="00617C5B">
        <w:rPr>
          <w:lang w:val="en"/>
        </w:rPr>
        <w:t xml:space="preserve">orld that </w:t>
      </w:r>
      <w:r>
        <w:rPr>
          <w:lang w:val="en"/>
        </w:rPr>
        <w:t>W</w:t>
      </w:r>
      <w:r w:rsidRPr="00617C5B">
        <w:rPr>
          <w:lang w:val="en"/>
        </w:rPr>
        <w:t xml:space="preserve">e </w:t>
      </w:r>
      <w:r>
        <w:rPr>
          <w:lang w:val="en"/>
        </w:rPr>
        <w:t>Kn</w:t>
      </w:r>
      <w:r w:rsidRPr="00617C5B">
        <w:rPr>
          <w:lang w:val="en"/>
        </w:rPr>
        <w:t>ew</w:t>
      </w:r>
      <w:r>
        <w:rPr>
          <w:lang w:val="en"/>
        </w:rPr>
        <w:t xml:space="preserve"> by Alice Hoffman</w:t>
      </w:r>
    </w:p>
    <w:p w14:paraId="14F42238" w14:textId="68AAC42C" w:rsidR="00617C5B" w:rsidRDefault="00617C5B" w:rsidP="00617C5B">
      <w:pPr>
        <w:rPr>
          <w:lang w:val="en"/>
        </w:rPr>
      </w:pPr>
      <w:r>
        <w:rPr>
          <w:lang w:val="en"/>
        </w:rPr>
        <w:t xml:space="preserve">Read by </w:t>
      </w:r>
      <w:r w:rsidRPr="00617C5B">
        <w:rPr>
          <w:lang w:val="en"/>
        </w:rPr>
        <w:t>Judith</w:t>
      </w:r>
      <w:r w:rsidRPr="00617C5B">
        <w:t xml:space="preserve"> </w:t>
      </w:r>
      <w:r w:rsidRPr="00617C5B">
        <w:rPr>
          <w:lang w:val="en"/>
        </w:rPr>
        <w:t>Light</w:t>
      </w:r>
    </w:p>
    <w:p w14:paraId="3B98A5F6" w14:textId="6F2C9543" w:rsidR="00617C5B" w:rsidRDefault="00617C5B" w:rsidP="00617C5B">
      <w:pPr>
        <w:rPr>
          <w:lang w:val="en"/>
        </w:rPr>
      </w:pPr>
      <w:r>
        <w:rPr>
          <w:lang w:val="en"/>
        </w:rPr>
        <w:t>10 hours, 10 minutes</w:t>
      </w:r>
    </w:p>
    <w:p w14:paraId="51D5B54C" w14:textId="34DE0B9B" w:rsidR="00617C5B" w:rsidRPr="00617C5B" w:rsidRDefault="00617C5B" w:rsidP="00617C5B">
      <w:pPr>
        <w:rPr>
          <w:lang w:val="en"/>
        </w:rPr>
      </w:pPr>
      <w:r w:rsidRPr="00617C5B">
        <w:rPr>
          <w:lang w:val="en"/>
        </w:rPr>
        <w:t>Berlin, 1941. Hanni Kohn knows the time has come to send her twelve-year-old daughter, Lea, away to save her from the Nazis. The rabbi's daughter, Ettie, provides hope in the form of a golem, Ava, to protect Lea as she makes her way in the world. Some violence. Commercial audiobook. 2019.</w:t>
      </w:r>
    </w:p>
    <w:p w14:paraId="4B196111" w14:textId="25DF570C" w:rsidR="00617C5B" w:rsidRDefault="00617C5B" w:rsidP="00617C5B">
      <w:pPr>
        <w:tabs>
          <w:tab w:val="left" w:pos="720"/>
          <w:tab w:val="left" w:pos="4320"/>
        </w:tabs>
        <w:rPr>
          <w:rFonts w:cs="Arial"/>
        </w:rPr>
      </w:pPr>
      <w:r>
        <w:rPr>
          <w:rFonts w:cs="Arial"/>
        </w:rPr>
        <w:tab/>
      </w:r>
      <w:hyperlink r:id="rId18" w:history="1">
        <w:r w:rsidRPr="00617C5B">
          <w:rPr>
            <w:rStyle w:val="Hyperlink"/>
            <w:rFonts w:cs="Arial"/>
          </w:rPr>
          <w:t>Download from BARD: The World that We Knew</w:t>
        </w:r>
      </w:hyperlink>
    </w:p>
    <w:p w14:paraId="315EBF07" w14:textId="45700848" w:rsidR="00617C5B" w:rsidRPr="00480C67" w:rsidRDefault="00617C5B" w:rsidP="00617C5B">
      <w:pPr>
        <w:tabs>
          <w:tab w:val="left" w:pos="720"/>
          <w:tab w:val="left" w:pos="4320"/>
        </w:tabs>
        <w:rPr>
          <w:rFonts w:cs="Arial"/>
        </w:rPr>
      </w:pPr>
      <w:r>
        <w:rPr>
          <w:rFonts w:cs="Arial"/>
        </w:rPr>
        <w:tab/>
      </w:r>
      <w:r w:rsidRPr="00480C67">
        <w:rPr>
          <w:rFonts w:cs="Arial"/>
        </w:rPr>
        <w:t>Also available on digital cartridge</w:t>
      </w:r>
      <w:r>
        <w:rPr>
          <w:rFonts w:cs="Arial"/>
        </w:rPr>
        <w:t xml:space="preserve"> </w:t>
      </w:r>
      <w:r w:rsidRPr="00617C5B">
        <w:rPr>
          <w:rFonts w:cs="Arial"/>
        </w:rPr>
        <w:t>DB</w:t>
      </w:r>
      <w:r>
        <w:rPr>
          <w:rFonts w:cs="Arial"/>
        </w:rPr>
        <w:t>0</w:t>
      </w:r>
      <w:r w:rsidRPr="00617C5B">
        <w:rPr>
          <w:rFonts w:cs="Arial"/>
        </w:rPr>
        <w:t>97106</w:t>
      </w:r>
    </w:p>
    <w:p w14:paraId="33CBFC0B" w14:textId="77777777" w:rsidR="00617C5B" w:rsidRDefault="00617C5B" w:rsidP="00617C5B">
      <w:pPr>
        <w:rPr>
          <w:lang w:val="en"/>
        </w:rPr>
      </w:pPr>
    </w:p>
    <w:p w14:paraId="42C3697C" w14:textId="77777777" w:rsidR="00617C5B" w:rsidRDefault="00617C5B" w:rsidP="00617C5B">
      <w:pPr>
        <w:rPr>
          <w:lang w:val="en"/>
        </w:rPr>
      </w:pPr>
    </w:p>
    <w:p w14:paraId="293BE1FB" w14:textId="339DD295" w:rsidR="00617C5B" w:rsidRDefault="00617C5B" w:rsidP="00617C5B">
      <w:pPr>
        <w:pStyle w:val="Heading1"/>
        <w:rPr>
          <w:lang w:val="en"/>
        </w:rPr>
      </w:pPr>
      <w:r w:rsidRPr="00617C5B">
        <w:rPr>
          <w:lang w:val="en"/>
        </w:rPr>
        <w:t xml:space="preserve">Know my </w:t>
      </w:r>
      <w:r>
        <w:rPr>
          <w:lang w:val="en"/>
        </w:rPr>
        <w:t>N</w:t>
      </w:r>
      <w:r w:rsidRPr="00617C5B">
        <w:rPr>
          <w:lang w:val="en"/>
        </w:rPr>
        <w:t xml:space="preserve">ame: a </w:t>
      </w:r>
      <w:r>
        <w:rPr>
          <w:lang w:val="en"/>
        </w:rPr>
        <w:t>Me</w:t>
      </w:r>
      <w:r w:rsidRPr="00617C5B">
        <w:rPr>
          <w:lang w:val="en"/>
        </w:rPr>
        <w:t>moir</w:t>
      </w:r>
      <w:r>
        <w:rPr>
          <w:lang w:val="en"/>
        </w:rPr>
        <w:t xml:space="preserve"> by Chanel Miller</w:t>
      </w:r>
    </w:p>
    <w:p w14:paraId="5B35A2B2" w14:textId="3BC052B4" w:rsidR="00617C5B" w:rsidRDefault="00617C5B" w:rsidP="00617C5B">
      <w:pPr>
        <w:rPr>
          <w:lang w:val="en"/>
        </w:rPr>
      </w:pPr>
      <w:r>
        <w:rPr>
          <w:lang w:val="en"/>
        </w:rPr>
        <w:t>Read by Chanel Miller</w:t>
      </w:r>
    </w:p>
    <w:p w14:paraId="0525D78D" w14:textId="0245008A" w:rsidR="00617C5B" w:rsidRDefault="00617C5B" w:rsidP="00617C5B">
      <w:pPr>
        <w:rPr>
          <w:lang w:val="en"/>
        </w:rPr>
      </w:pPr>
      <w:r>
        <w:rPr>
          <w:lang w:val="en"/>
        </w:rPr>
        <w:t>15 hours, 27 minutes</w:t>
      </w:r>
    </w:p>
    <w:p w14:paraId="46A52AAB" w14:textId="6D2C97C2" w:rsidR="00617C5B" w:rsidRDefault="00617C5B" w:rsidP="00617C5B">
      <w:pPr>
        <w:rPr>
          <w:lang w:val="en"/>
        </w:rPr>
      </w:pPr>
      <w:r w:rsidRPr="00617C5B">
        <w:rPr>
          <w:lang w:val="en"/>
        </w:rPr>
        <w:t>Brock Turner received a light sentence after he sexually assaulted the author on Stanford's campus. Her victim impact statement went viral, was translated globally, and was read on the floor of Congress. Now she reclaims her identity to tell her story of trauma, transcendence, and the power of words. Violence, strong language, and explicit descriptions of sex. Commercial audiobook. 2019.</w:t>
      </w:r>
    </w:p>
    <w:p w14:paraId="15A6E953" w14:textId="0FE7828A" w:rsidR="00617C5B" w:rsidRDefault="00617C5B" w:rsidP="00617C5B">
      <w:pPr>
        <w:tabs>
          <w:tab w:val="left" w:pos="720"/>
          <w:tab w:val="left" w:pos="4320"/>
        </w:tabs>
        <w:rPr>
          <w:rFonts w:cs="Arial"/>
        </w:rPr>
      </w:pPr>
      <w:r>
        <w:rPr>
          <w:rFonts w:cs="Arial"/>
        </w:rPr>
        <w:tab/>
      </w:r>
      <w:hyperlink r:id="rId19" w:history="1">
        <w:r w:rsidRPr="00617C5B">
          <w:rPr>
            <w:rStyle w:val="Hyperlink"/>
            <w:rFonts w:cs="Arial"/>
          </w:rPr>
          <w:t xml:space="preserve">Download from BARD: </w:t>
        </w:r>
        <w:r w:rsidRPr="00617C5B">
          <w:rPr>
            <w:rStyle w:val="Hyperlink"/>
            <w:lang w:val="en"/>
          </w:rPr>
          <w:t>Know my Name: a Memoir</w:t>
        </w:r>
      </w:hyperlink>
    </w:p>
    <w:p w14:paraId="3F51D00C" w14:textId="5CBCC37A" w:rsidR="00617C5B" w:rsidRDefault="00617C5B" w:rsidP="00617C5B">
      <w:pPr>
        <w:tabs>
          <w:tab w:val="left" w:pos="720"/>
          <w:tab w:val="left" w:pos="4320"/>
        </w:tabs>
        <w:rPr>
          <w:rFonts w:cs="Arial"/>
        </w:rPr>
      </w:pPr>
      <w:r>
        <w:rPr>
          <w:rFonts w:cs="Arial"/>
        </w:rPr>
        <w:tab/>
      </w:r>
      <w:r w:rsidRPr="00480C67">
        <w:rPr>
          <w:rFonts w:cs="Arial"/>
        </w:rPr>
        <w:t>Also available on digital cartridge</w:t>
      </w:r>
      <w:r>
        <w:rPr>
          <w:rFonts w:cs="Arial"/>
        </w:rPr>
        <w:t xml:space="preserve"> </w:t>
      </w:r>
      <w:r w:rsidRPr="00617C5B">
        <w:rPr>
          <w:rFonts w:cs="Arial"/>
        </w:rPr>
        <w:t>DB096919</w:t>
      </w:r>
    </w:p>
    <w:p w14:paraId="40A72D5B" w14:textId="466E3614" w:rsidR="00617C5B" w:rsidRDefault="00617C5B" w:rsidP="00617C5B">
      <w:pPr>
        <w:tabs>
          <w:tab w:val="left" w:pos="720"/>
          <w:tab w:val="left" w:pos="4320"/>
        </w:tabs>
        <w:rPr>
          <w:rFonts w:cs="Arial"/>
        </w:rPr>
      </w:pPr>
      <w:r>
        <w:rPr>
          <w:rFonts w:cs="Arial"/>
        </w:rPr>
        <w:tab/>
      </w:r>
      <w:hyperlink r:id="rId20" w:history="1">
        <w:r w:rsidRPr="00617C5B">
          <w:rPr>
            <w:rStyle w:val="Hyperlink"/>
            <w:rFonts w:cs="Arial"/>
          </w:rPr>
          <w:t>Download from BARD as Electronic Braille BR23004</w:t>
        </w:r>
      </w:hyperlink>
    </w:p>
    <w:p w14:paraId="6883E375" w14:textId="5A4F28CB" w:rsidR="00617C5B" w:rsidRPr="00480C67" w:rsidRDefault="00617C5B" w:rsidP="00617C5B">
      <w:pPr>
        <w:tabs>
          <w:tab w:val="left" w:pos="720"/>
          <w:tab w:val="left" w:pos="4320"/>
        </w:tabs>
        <w:rPr>
          <w:rFonts w:cs="Arial"/>
        </w:rPr>
      </w:pPr>
      <w:r>
        <w:rPr>
          <w:rFonts w:cs="Arial"/>
        </w:rPr>
        <w:tab/>
        <w:t xml:space="preserve">Also available in Braille </w:t>
      </w:r>
      <w:r w:rsidRPr="00617C5B">
        <w:rPr>
          <w:rFonts w:cs="Arial"/>
        </w:rPr>
        <w:t>BR023004</w:t>
      </w:r>
    </w:p>
    <w:p w14:paraId="05C925F0" w14:textId="4A5090A6" w:rsidR="00A81A2C" w:rsidRDefault="00A81A2C">
      <w:pPr>
        <w:rPr>
          <w:lang w:val="en"/>
        </w:rPr>
      </w:pPr>
      <w:r>
        <w:rPr>
          <w:lang w:val="en"/>
        </w:rPr>
        <w:br w:type="page"/>
      </w:r>
    </w:p>
    <w:p w14:paraId="384DF9B1" w14:textId="77777777" w:rsidR="00617C5B" w:rsidRDefault="00617C5B" w:rsidP="00A7617C">
      <w:pPr>
        <w:pStyle w:val="Heading1"/>
        <w:rPr>
          <w:lang w:val="en"/>
        </w:rPr>
      </w:pPr>
    </w:p>
    <w:p w14:paraId="50424E82" w14:textId="65F66357" w:rsidR="007E61ED" w:rsidRDefault="00AE37EE" w:rsidP="00A7617C">
      <w:pPr>
        <w:pStyle w:val="Heading1"/>
        <w:rPr>
          <w:lang w:val="en"/>
        </w:rPr>
      </w:pPr>
      <w:r>
        <w:rPr>
          <w:lang w:val="en"/>
        </w:rPr>
        <w:t>2019 Winner</w:t>
      </w:r>
    </w:p>
    <w:p w14:paraId="4F3F91B1" w14:textId="1C72007B" w:rsidR="00AE37EE" w:rsidRDefault="00AE37EE" w:rsidP="003325DB">
      <w:pPr>
        <w:pStyle w:val="Heading1"/>
      </w:pPr>
      <w:r>
        <w:t>Rising Out of Hatred: the Awakening of a Former White Nationalist by Eli Saslow</w:t>
      </w:r>
    </w:p>
    <w:p w14:paraId="4BA5075E" w14:textId="7193CC04" w:rsidR="00AE37EE" w:rsidRDefault="00AE37EE" w:rsidP="009A6FFF">
      <w:pPr>
        <w:tabs>
          <w:tab w:val="left" w:pos="720"/>
          <w:tab w:val="left" w:pos="4320"/>
        </w:tabs>
      </w:pPr>
      <w:r>
        <w:t>Read by</w:t>
      </w:r>
      <w:r w:rsidR="003325DB">
        <w:t xml:space="preserve"> Eli Saslow and Scott Brick</w:t>
      </w:r>
    </w:p>
    <w:p w14:paraId="211C37D9" w14:textId="2D1F7BDC" w:rsidR="00AE37EE" w:rsidRDefault="003325DB" w:rsidP="009A6FFF">
      <w:pPr>
        <w:tabs>
          <w:tab w:val="left" w:pos="720"/>
          <w:tab w:val="left" w:pos="4320"/>
        </w:tabs>
        <w:rPr>
          <w:lang w:val="en"/>
        </w:rPr>
      </w:pPr>
      <w:r>
        <w:rPr>
          <w:lang w:val="en"/>
        </w:rPr>
        <w:t>9 hours, 4 minutes</w:t>
      </w:r>
    </w:p>
    <w:p w14:paraId="2BDF76F2" w14:textId="1F7C6D7A" w:rsidR="00A7617C" w:rsidRPr="00163A90" w:rsidRDefault="00A7617C" w:rsidP="009A6FFF">
      <w:pPr>
        <w:tabs>
          <w:tab w:val="left" w:pos="720"/>
          <w:tab w:val="left" w:pos="4320"/>
        </w:tabs>
        <w:rPr>
          <w:lang w:val="en"/>
        </w:rPr>
      </w:pPr>
      <w:r>
        <w:t>A Pulitzer Prize-winning reporter recounts the trajectory of white nationalist Derek Black’s enlightenment and change of heart after he left home to attend college. When Black’s beliefs were exposed on campus, an Orthodox Jew began meeting with him, prompting Black to question his worldview. Some violence, strong language. Commercial audiobook. 2018.</w:t>
      </w:r>
    </w:p>
    <w:p w14:paraId="1ECEFB8A" w14:textId="1DB1C251" w:rsidR="00AE37EE" w:rsidRPr="00480C67" w:rsidRDefault="00AE37EE" w:rsidP="00AE37EE">
      <w:pPr>
        <w:tabs>
          <w:tab w:val="left" w:pos="720"/>
          <w:tab w:val="left" w:pos="4320"/>
        </w:tabs>
        <w:rPr>
          <w:rFonts w:cs="Arial"/>
        </w:rPr>
      </w:pPr>
      <w:r>
        <w:rPr>
          <w:rFonts w:cs="Arial"/>
        </w:rPr>
        <w:tab/>
      </w:r>
      <w:hyperlink r:id="rId21" w:history="1">
        <w:r w:rsidRPr="00A7617C">
          <w:rPr>
            <w:rStyle w:val="Hyperlink"/>
            <w:rFonts w:cs="Arial"/>
          </w:rPr>
          <w:t xml:space="preserve">Download from BARD: </w:t>
        </w:r>
        <w:r w:rsidRPr="00A7617C">
          <w:rPr>
            <w:rStyle w:val="Hyperlink"/>
          </w:rPr>
          <w:t>Rising Out of Hatred: the Awakening of a…</w:t>
        </w:r>
      </w:hyperlink>
    </w:p>
    <w:p w14:paraId="0594933C" w14:textId="39F03343" w:rsidR="00AE37EE" w:rsidRPr="00480C67" w:rsidRDefault="00AE37EE" w:rsidP="00AE37EE">
      <w:pPr>
        <w:tabs>
          <w:tab w:val="left" w:pos="720"/>
          <w:tab w:val="left" w:pos="4320"/>
        </w:tabs>
        <w:rPr>
          <w:rFonts w:cs="Arial"/>
        </w:rPr>
      </w:pPr>
      <w:r>
        <w:rPr>
          <w:rFonts w:cs="Arial"/>
        </w:rPr>
        <w:tab/>
      </w:r>
      <w:r w:rsidRPr="00480C67">
        <w:rPr>
          <w:rFonts w:cs="Arial"/>
        </w:rPr>
        <w:t>Also available on digital cartridge</w:t>
      </w:r>
      <w:r w:rsidR="00A7617C">
        <w:rPr>
          <w:rFonts w:cs="Arial"/>
        </w:rPr>
        <w:t xml:space="preserve"> DB0</w:t>
      </w:r>
      <w:r w:rsidR="00A7617C" w:rsidRPr="00A7617C">
        <w:rPr>
          <w:rFonts w:cs="Arial"/>
        </w:rPr>
        <w:t>92497</w:t>
      </w:r>
    </w:p>
    <w:p w14:paraId="5CC414EE" w14:textId="25995187" w:rsidR="00762A91" w:rsidRDefault="00762A91" w:rsidP="009A6FFF">
      <w:pPr>
        <w:tabs>
          <w:tab w:val="left" w:pos="720"/>
          <w:tab w:val="left" w:pos="4320"/>
        </w:tabs>
        <w:rPr>
          <w:rFonts w:cs="Arial"/>
          <w:szCs w:val="28"/>
        </w:rPr>
      </w:pPr>
    </w:p>
    <w:p w14:paraId="05D974D9" w14:textId="02646348" w:rsidR="00DD2FCA" w:rsidRDefault="00DD2FCA" w:rsidP="009A6FFF">
      <w:pPr>
        <w:tabs>
          <w:tab w:val="left" w:pos="720"/>
          <w:tab w:val="left" w:pos="4320"/>
        </w:tabs>
        <w:rPr>
          <w:rFonts w:cs="Arial"/>
          <w:szCs w:val="28"/>
        </w:rPr>
      </w:pPr>
    </w:p>
    <w:p w14:paraId="60416858" w14:textId="2D95C652" w:rsidR="00DD2FCA" w:rsidRDefault="00DD2FCA" w:rsidP="00105D1C">
      <w:pPr>
        <w:pStyle w:val="Heading1"/>
      </w:pPr>
      <w:r>
        <w:t>2018 Winners</w:t>
      </w:r>
    </w:p>
    <w:p w14:paraId="6F6420C5" w14:textId="5B4DAB48" w:rsidR="00DD2FCA" w:rsidRDefault="00DD2FCA" w:rsidP="00BC5DAA">
      <w:pPr>
        <w:pStyle w:val="Heading1"/>
      </w:pPr>
      <w:r>
        <w:t>Salt Houses by Hala Alyan</w:t>
      </w:r>
    </w:p>
    <w:p w14:paraId="7168E694" w14:textId="25E96BA0" w:rsidR="00DD2FCA" w:rsidRDefault="00DD2FCA" w:rsidP="009A6FFF">
      <w:pPr>
        <w:tabs>
          <w:tab w:val="left" w:pos="720"/>
          <w:tab w:val="left" w:pos="4320"/>
        </w:tabs>
      </w:pPr>
      <w:r>
        <w:t>Read by</w:t>
      </w:r>
      <w:r w:rsidR="007B40A9">
        <w:t xml:space="preserve"> Leila Buck</w:t>
      </w:r>
    </w:p>
    <w:p w14:paraId="12225C86" w14:textId="06D2984B" w:rsidR="00DD2FCA" w:rsidRDefault="007B40A9" w:rsidP="009A6FFF">
      <w:pPr>
        <w:tabs>
          <w:tab w:val="left" w:pos="720"/>
          <w:tab w:val="left" w:pos="4320"/>
        </w:tabs>
      </w:pPr>
      <w:r>
        <w:t>12 hours, 17 minutes</w:t>
      </w:r>
    </w:p>
    <w:p w14:paraId="58292D71" w14:textId="48B4901B" w:rsidR="007B40A9" w:rsidRDefault="00BC5DAA" w:rsidP="009A6FFF">
      <w:pPr>
        <w:tabs>
          <w:tab w:val="left" w:pos="720"/>
          <w:tab w:val="left" w:pos="4320"/>
        </w:tabs>
      </w:pPr>
      <w:r>
        <w:t>Salma reads her daughter Alia’s future in the dregs of Alia’s coffee cup. It’s a future filled with unsettling events, travel, and luck. The family is uprooted from Palestine and scattered in the wake of the Six-Day War in 1967. Connections across generations are tenuous. Unrated. Commercial audiobook. 2017.</w:t>
      </w:r>
    </w:p>
    <w:p w14:paraId="38F9753B" w14:textId="487757CB" w:rsidR="00DD2FCA" w:rsidRPr="00480C67" w:rsidRDefault="00DD2FCA" w:rsidP="00DD2FCA">
      <w:pPr>
        <w:tabs>
          <w:tab w:val="left" w:pos="720"/>
          <w:tab w:val="left" w:pos="4320"/>
        </w:tabs>
        <w:rPr>
          <w:rFonts w:cs="Arial"/>
        </w:rPr>
      </w:pPr>
      <w:r>
        <w:rPr>
          <w:rFonts w:cs="Arial"/>
        </w:rPr>
        <w:tab/>
      </w:r>
      <w:hyperlink r:id="rId22" w:history="1">
        <w:r w:rsidRPr="00BC5DAA">
          <w:rPr>
            <w:rStyle w:val="Hyperlink"/>
            <w:rFonts w:cs="Arial"/>
          </w:rPr>
          <w:t xml:space="preserve">Download from BARD: </w:t>
        </w:r>
        <w:r w:rsidRPr="00BC5DAA">
          <w:rPr>
            <w:rStyle w:val="Hyperlink"/>
          </w:rPr>
          <w:t>Salt Houses</w:t>
        </w:r>
      </w:hyperlink>
    </w:p>
    <w:p w14:paraId="551324C9" w14:textId="172BC296" w:rsidR="00D438C5" w:rsidRDefault="00DD2FCA" w:rsidP="00DD2FCA">
      <w:pPr>
        <w:tabs>
          <w:tab w:val="left" w:pos="720"/>
          <w:tab w:val="left" w:pos="4320"/>
        </w:tabs>
        <w:rPr>
          <w:rFonts w:cs="Arial"/>
        </w:rPr>
      </w:pPr>
      <w:r>
        <w:rPr>
          <w:rFonts w:cs="Arial"/>
        </w:rPr>
        <w:tab/>
      </w:r>
      <w:r w:rsidRPr="00480C67">
        <w:rPr>
          <w:rFonts w:cs="Arial"/>
        </w:rPr>
        <w:t>Also available on digital cartridge</w:t>
      </w:r>
      <w:r w:rsidR="00BC5DAA">
        <w:rPr>
          <w:rFonts w:cs="Arial"/>
        </w:rPr>
        <w:t xml:space="preserve"> DB0</w:t>
      </w:r>
      <w:r w:rsidR="00BC5DAA" w:rsidRPr="00BC5DAA">
        <w:rPr>
          <w:rFonts w:cs="Arial"/>
        </w:rPr>
        <w:t>98401</w:t>
      </w:r>
    </w:p>
    <w:p w14:paraId="29C090A7" w14:textId="77777777" w:rsidR="00A81A2C" w:rsidRDefault="00A81A2C" w:rsidP="00406C53">
      <w:pPr>
        <w:pStyle w:val="Heading1"/>
      </w:pPr>
    </w:p>
    <w:p w14:paraId="77CC521B" w14:textId="77777777" w:rsidR="00A81A2C" w:rsidRDefault="00A81A2C" w:rsidP="00406C53">
      <w:pPr>
        <w:pStyle w:val="Heading1"/>
      </w:pPr>
    </w:p>
    <w:p w14:paraId="68AB4A25" w14:textId="5B7A2438" w:rsidR="00433088" w:rsidRDefault="00433088" w:rsidP="00406C53">
      <w:pPr>
        <w:pStyle w:val="Heading1"/>
      </w:pPr>
      <w:r>
        <w:t>We Were Eight Years in Power: an American Tragedy by Ta-Nehisi Coates</w:t>
      </w:r>
    </w:p>
    <w:p w14:paraId="1F32849C" w14:textId="140B7436" w:rsidR="00433088" w:rsidRDefault="00433088" w:rsidP="009A6FFF">
      <w:pPr>
        <w:tabs>
          <w:tab w:val="left" w:pos="720"/>
          <w:tab w:val="left" w:pos="4320"/>
        </w:tabs>
      </w:pPr>
      <w:r>
        <w:t>Read by</w:t>
      </w:r>
      <w:r w:rsidR="00E24E81">
        <w:t xml:space="preserve"> Beresford Bennett</w:t>
      </w:r>
    </w:p>
    <w:p w14:paraId="0020E729" w14:textId="28A0E3D8" w:rsidR="00433088" w:rsidRDefault="00E24E81" w:rsidP="009A6FFF">
      <w:pPr>
        <w:tabs>
          <w:tab w:val="left" w:pos="720"/>
          <w:tab w:val="left" w:pos="4320"/>
        </w:tabs>
      </w:pPr>
      <w:r>
        <w:t>13 hours, 41 minutes</w:t>
      </w:r>
    </w:p>
    <w:p w14:paraId="7ED606BF" w14:textId="45B818D6" w:rsidR="00406C53" w:rsidRDefault="003F0F9F" w:rsidP="00406C53">
      <w:pPr>
        <w:tabs>
          <w:tab w:val="left" w:pos="720"/>
          <w:tab w:val="left" w:pos="4320"/>
        </w:tabs>
        <w:rPr>
          <w:rFonts w:cs="Arial"/>
        </w:rPr>
      </w:pPr>
      <w:r w:rsidRPr="003F0F9F">
        <w:rPr>
          <w:rFonts w:cs="Arial"/>
        </w:rPr>
        <w:t>Previously published and brand-new pieces from the iconic essayist, dealing with race relations, politics, social justice, and more. Includes "Fear of a Black President," "The Case for Reparations," and "The Black Family in the Age of Mass Incarceration," along with eight essays that each cover one year of the Obama administration. Strong language. Commercial audiobook. 2017.</w:t>
      </w:r>
    </w:p>
    <w:p w14:paraId="1D56A495" w14:textId="2F283FF1" w:rsidR="00406C53" w:rsidRPr="00480C67" w:rsidRDefault="00406C53" w:rsidP="00406C53">
      <w:pPr>
        <w:tabs>
          <w:tab w:val="left" w:pos="720"/>
          <w:tab w:val="left" w:pos="4320"/>
        </w:tabs>
        <w:rPr>
          <w:rFonts w:cs="Arial"/>
        </w:rPr>
      </w:pPr>
      <w:r>
        <w:rPr>
          <w:rFonts w:cs="Arial"/>
        </w:rPr>
        <w:tab/>
      </w:r>
      <w:hyperlink r:id="rId23" w:history="1">
        <w:r w:rsidRPr="00F11026">
          <w:rPr>
            <w:rStyle w:val="Hyperlink"/>
            <w:rFonts w:cs="Arial"/>
          </w:rPr>
          <w:t xml:space="preserve">Download from BARD: </w:t>
        </w:r>
        <w:r w:rsidRPr="00F11026">
          <w:rPr>
            <w:rStyle w:val="Hyperlink"/>
          </w:rPr>
          <w:t>We Were Eight Years in Power: an American…</w:t>
        </w:r>
      </w:hyperlink>
    </w:p>
    <w:p w14:paraId="1FF4A02D" w14:textId="0898B749" w:rsidR="00406C53" w:rsidRPr="00480C67" w:rsidRDefault="00406C53" w:rsidP="00406C53">
      <w:pPr>
        <w:tabs>
          <w:tab w:val="left" w:pos="720"/>
          <w:tab w:val="left" w:pos="4320"/>
        </w:tabs>
        <w:rPr>
          <w:rFonts w:cs="Arial"/>
        </w:rPr>
      </w:pPr>
      <w:r>
        <w:rPr>
          <w:rFonts w:cs="Arial"/>
        </w:rPr>
        <w:tab/>
      </w:r>
      <w:r w:rsidRPr="00480C67">
        <w:rPr>
          <w:rFonts w:cs="Arial"/>
        </w:rPr>
        <w:t>Also available on digital cartridge</w:t>
      </w:r>
      <w:r w:rsidR="00F11026">
        <w:rPr>
          <w:rFonts w:cs="Arial"/>
        </w:rPr>
        <w:t xml:space="preserve"> DB0</w:t>
      </w:r>
      <w:r w:rsidR="00F11026" w:rsidRPr="00F11026">
        <w:rPr>
          <w:rFonts w:cs="Arial"/>
        </w:rPr>
        <w:t>89524</w:t>
      </w:r>
    </w:p>
    <w:p w14:paraId="0D8B7D7D" w14:textId="7476C6DF" w:rsidR="00A81A2C" w:rsidRDefault="00A81A2C">
      <w:pPr>
        <w:rPr>
          <w:rFonts w:cs="Arial"/>
          <w:szCs w:val="28"/>
        </w:rPr>
      </w:pPr>
      <w:r>
        <w:rPr>
          <w:rFonts w:cs="Arial"/>
          <w:szCs w:val="28"/>
        </w:rPr>
        <w:br w:type="page"/>
      </w:r>
    </w:p>
    <w:p w14:paraId="3769C801" w14:textId="77777777" w:rsidR="00A81A2C" w:rsidRDefault="00A81A2C" w:rsidP="00FF425A">
      <w:pPr>
        <w:pStyle w:val="Heading1"/>
      </w:pPr>
    </w:p>
    <w:p w14:paraId="5B69B55F" w14:textId="0A92A8FE" w:rsidR="00D3111C" w:rsidRPr="00FF425A" w:rsidRDefault="00D3111C" w:rsidP="00FF425A">
      <w:pPr>
        <w:pStyle w:val="Heading1"/>
      </w:pPr>
      <w:r>
        <w:t>2016 Winners</w:t>
      </w:r>
    </w:p>
    <w:p w14:paraId="19D26BAA" w14:textId="3215F02D" w:rsidR="00D3111C" w:rsidRDefault="00D3111C" w:rsidP="00D552A1">
      <w:pPr>
        <w:pStyle w:val="Heading1"/>
      </w:pPr>
      <w:r>
        <w:t>The Sympathizer by Viet Thanh Nguyen</w:t>
      </w:r>
    </w:p>
    <w:p w14:paraId="47D2A68F" w14:textId="3EA4E127" w:rsidR="00D3111C" w:rsidRDefault="00D3111C" w:rsidP="009A6FFF">
      <w:pPr>
        <w:tabs>
          <w:tab w:val="left" w:pos="720"/>
          <w:tab w:val="left" w:pos="4320"/>
        </w:tabs>
      </w:pPr>
      <w:r>
        <w:t>Read by Michael Scherer</w:t>
      </w:r>
    </w:p>
    <w:p w14:paraId="71EA237F" w14:textId="1F4DA7D8" w:rsidR="00D3111C" w:rsidRDefault="00D3111C" w:rsidP="009A6FFF">
      <w:pPr>
        <w:tabs>
          <w:tab w:val="left" w:pos="720"/>
          <w:tab w:val="left" w:pos="4320"/>
        </w:tabs>
      </w:pPr>
      <w:r>
        <w:t>14 hours, 18 minutes</w:t>
      </w:r>
    </w:p>
    <w:p w14:paraId="20C45C7D" w14:textId="29F0C7A4" w:rsidR="00D3111C" w:rsidRPr="00D3111C" w:rsidRDefault="00AB19FF" w:rsidP="009A6FFF">
      <w:pPr>
        <w:tabs>
          <w:tab w:val="left" w:pos="720"/>
          <w:tab w:val="left" w:pos="4320"/>
        </w:tabs>
      </w:pPr>
      <w:r>
        <w:t>Saigon of 1975 is in chaos. Meanwhile, a South Vietnamese general decides who will receive the last flights out of the country, including himself, his allies, and his trusted captain. Unbeknownst to him, however, the captain observes and reports on the group to the Viet Cong. Some violence and some strong language. 2015.</w:t>
      </w:r>
    </w:p>
    <w:p w14:paraId="4C0A1D71" w14:textId="4ACD1AD5" w:rsidR="00D552A1" w:rsidRPr="00480C67" w:rsidRDefault="00D552A1" w:rsidP="00D552A1">
      <w:pPr>
        <w:tabs>
          <w:tab w:val="left" w:pos="720"/>
          <w:tab w:val="left" w:pos="4320"/>
        </w:tabs>
        <w:rPr>
          <w:rFonts w:cs="Arial"/>
        </w:rPr>
      </w:pPr>
      <w:r>
        <w:rPr>
          <w:rFonts w:cs="Arial"/>
        </w:rPr>
        <w:tab/>
      </w:r>
      <w:hyperlink r:id="rId24" w:history="1">
        <w:r w:rsidRPr="000F3799">
          <w:rPr>
            <w:rStyle w:val="Hyperlink"/>
            <w:rFonts w:cs="Arial"/>
          </w:rPr>
          <w:t xml:space="preserve">Download from BARD: </w:t>
        </w:r>
        <w:r w:rsidRPr="000F3799">
          <w:rPr>
            <w:rStyle w:val="Hyperlink"/>
          </w:rPr>
          <w:t>The Sympathizer</w:t>
        </w:r>
      </w:hyperlink>
    </w:p>
    <w:p w14:paraId="3B185E54" w14:textId="2184294D" w:rsidR="00D552A1" w:rsidRPr="00480C67" w:rsidRDefault="00D552A1" w:rsidP="00D552A1">
      <w:pPr>
        <w:tabs>
          <w:tab w:val="left" w:pos="720"/>
          <w:tab w:val="left" w:pos="4320"/>
        </w:tabs>
        <w:rPr>
          <w:rFonts w:cs="Arial"/>
        </w:rPr>
      </w:pPr>
      <w:r>
        <w:rPr>
          <w:rFonts w:cs="Arial"/>
        </w:rPr>
        <w:tab/>
      </w:r>
      <w:r w:rsidRPr="00480C67">
        <w:rPr>
          <w:rFonts w:cs="Arial"/>
        </w:rPr>
        <w:t>Also available on digital cartridge</w:t>
      </w:r>
      <w:r w:rsidR="000F3799">
        <w:rPr>
          <w:rFonts w:cs="Arial"/>
        </w:rPr>
        <w:t xml:space="preserve"> DB0</w:t>
      </w:r>
      <w:r w:rsidR="000F3799" w:rsidRPr="000F3799">
        <w:rPr>
          <w:rFonts w:cs="Arial"/>
        </w:rPr>
        <w:t>82047</w:t>
      </w:r>
    </w:p>
    <w:p w14:paraId="6A3063E7" w14:textId="64C0E6CB" w:rsidR="00406C53" w:rsidRDefault="00406C53" w:rsidP="009A6FFF">
      <w:pPr>
        <w:tabs>
          <w:tab w:val="left" w:pos="720"/>
          <w:tab w:val="left" w:pos="4320"/>
        </w:tabs>
        <w:rPr>
          <w:rFonts w:cs="Arial"/>
          <w:szCs w:val="28"/>
        </w:rPr>
      </w:pPr>
    </w:p>
    <w:p w14:paraId="5762D3BC" w14:textId="0561B2E9" w:rsidR="00863622" w:rsidRDefault="00863622" w:rsidP="009A6FFF">
      <w:pPr>
        <w:tabs>
          <w:tab w:val="left" w:pos="720"/>
          <w:tab w:val="left" w:pos="4320"/>
        </w:tabs>
        <w:rPr>
          <w:rFonts w:cs="Arial"/>
          <w:szCs w:val="28"/>
        </w:rPr>
      </w:pPr>
    </w:p>
    <w:p w14:paraId="10193F6F" w14:textId="67D93819" w:rsidR="00863622" w:rsidRDefault="00863622" w:rsidP="0094195F">
      <w:pPr>
        <w:pStyle w:val="Heading1"/>
      </w:pPr>
      <w:r>
        <w:t>Nagasaki: Life After Nuclear War by Susan Southard</w:t>
      </w:r>
    </w:p>
    <w:p w14:paraId="134A0C7F" w14:textId="79A7D4B5" w:rsidR="00863622" w:rsidRDefault="00863622" w:rsidP="009A6FFF">
      <w:pPr>
        <w:tabs>
          <w:tab w:val="left" w:pos="720"/>
          <w:tab w:val="left" w:pos="4320"/>
        </w:tabs>
      </w:pPr>
      <w:r>
        <w:t>Read by</w:t>
      </w:r>
      <w:r w:rsidR="003E60FF">
        <w:t xml:space="preserve"> Pat Muir</w:t>
      </w:r>
    </w:p>
    <w:p w14:paraId="235F06DD" w14:textId="01D0F262" w:rsidR="00863622" w:rsidRDefault="003E60FF" w:rsidP="009A6FFF">
      <w:pPr>
        <w:tabs>
          <w:tab w:val="left" w:pos="720"/>
          <w:tab w:val="left" w:pos="4320"/>
        </w:tabs>
        <w:rPr>
          <w:rFonts w:cs="Arial"/>
          <w:szCs w:val="28"/>
        </w:rPr>
      </w:pPr>
      <w:r>
        <w:rPr>
          <w:rFonts w:cs="Arial"/>
          <w:szCs w:val="28"/>
        </w:rPr>
        <w:t>14 hours, 2 minutes</w:t>
      </w:r>
    </w:p>
    <w:p w14:paraId="47EF5073" w14:textId="61B63240" w:rsidR="0094195F" w:rsidRDefault="0094195F" w:rsidP="009A6FFF">
      <w:pPr>
        <w:tabs>
          <w:tab w:val="left" w:pos="720"/>
          <w:tab w:val="left" w:pos="4320"/>
        </w:tabs>
        <w:rPr>
          <w:rFonts w:cs="Arial"/>
          <w:szCs w:val="28"/>
        </w:rPr>
      </w:pPr>
      <w:r>
        <w:t xml:space="preserve">Three days after the atomic bombing of Hiroshima, an American B-29 bomber dropped a </w:t>
      </w:r>
      <w:proofErr w:type="gramStart"/>
      <w:r>
        <w:t>five ton</w:t>
      </w:r>
      <w:proofErr w:type="gramEnd"/>
      <w:r>
        <w:t xml:space="preserve"> plutonium bomb on Nagasaki. The explosion equaled 21,000 tons of TNT, the blast tore through factories, shops and homes, carrying unprecedented levels of radiation that penetrated humans and animals. An estimated 74,000 people were killed and another 75,000 were wounded. Much of the world saw this as an end to a long and costly global war, but for tens of thousands, their lives as hibakusha, atomic bomb effected people, had just begun. Contains some violence.</w:t>
      </w:r>
    </w:p>
    <w:p w14:paraId="29315CE3" w14:textId="385BFAA2" w:rsidR="00DB4AEF" w:rsidRPr="00480C67" w:rsidRDefault="00DB4AEF" w:rsidP="00DB4AEF">
      <w:pPr>
        <w:tabs>
          <w:tab w:val="left" w:pos="720"/>
          <w:tab w:val="left" w:pos="4320"/>
        </w:tabs>
        <w:rPr>
          <w:rFonts w:cs="Arial"/>
        </w:rPr>
      </w:pPr>
      <w:r>
        <w:rPr>
          <w:rFonts w:cs="Arial"/>
        </w:rPr>
        <w:tab/>
      </w:r>
      <w:hyperlink r:id="rId25" w:history="1">
        <w:r w:rsidRPr="00A051EB">
          <w:rPr>
            <w:rStyle w:val="Hyperlink"/>
            <w:rFonts w:cs="Arial"/>
          </w:rPr>
          <w:t xml:space="preserve">Download from BARD: </w:t>
        </w:r>
        <w:r w:rsidRPr="00A051EB">
          <w:rPr>
            <w:rStyle w:val="Hyperlink"/>
          </w:rPr>
          <w:t>Nagasaki: Life After Nuclear War</w:t>
        </w:r>
      </w:hyperlink>
    </w:p>
    <w:p w14:paraId="65C52C68" w14:textId="71558494" w:rsidR="00DB4AEF" w:rsidRPr="00480C67" w:rsidRDefault="00DB4AEF" w:rsidP="00DB4AEF">
      <w:pPr>
        <w:tabs>
          <w:tab w:val="left" w:pos="720"/>
          <w:tab w:val="left" w:pos="4320"/>
        </w:tabs>
        <w:rPr>
          <w:rFonts w:cs="Arial"/>
        </w:rPr>
      </w:pPr>
      <w:r>
        <w:rPr>
          <w:rFonts w:cs="Arial"/>
        </w:rPr>
        <w:tab/>
      </w:r>
      <w:r w:rsidRPr="00480C67">
        <w:rPr>
          <w:rFonts w:cs="Arial"/>
        </w:rPr>
        <w:t>Also available on digital cartridge</w:t>
      </w:r>
      <w:r w:rsidR="00A051EB">
        <w:rPr>
          <w:rFonts w:cs="Arial"/>
        </w:rPr>
        <w:t xml:space="preserve"> DBC</w:t>
      </w:r>
      <w:r w:rsidR="00A051EB" w:rsidRPr="00A051EB">
        <w:rPr>
          <w:rFonts w:cs="Arial"/>
        </w:rPr>
        <w:t>02784</w:t>
      </w:r>
    </w:p>
    <w:p w14:paraId="503CC276" w14:textId="77777777" w:rsidR="00A81A2C" w:rsidRDefault="00A81A2C" w:rsidP="00EC69B5">
      <w:pPr>
        <w:pStyle w:val="Heading1"/>
        <w:rPr>
          <w:rStyle w:val="Strong"/>
          <w:b/>
          <w:bCs/>
          <w:u w:val="none"/>
        </w:rPr>
      </w:pPr>
    </w:p>
    <w:p w14:paraId="16D0A641" w14:textId="77777777" w:rsidR="00A81A2C" w:rsidRDefault="00A81A2C" w:rsidP="00EC69B5">
      <w:pPr>
        <w:pStyle w:val="Heading1"/>
        <w:rPr>
          <w:rStyle w:val="Strong"/>
          <w:b/>
          <w:bCs/>
          <w:u w:val="none"/>
        </w:rPr>
      </w:pPr>
    </w:p>
    <w:p w14:paraId="26AC433E" w14:textId="45FD05B4" w:rsidR="00EC69B5" w:rsidRPr="00EC69B5" w:rsidRDefault="00CE6D36" w:rsidP="00EC69B5">
      <w:pPr>
        <w:pStyle w:val="Heading1"/>
        <w:rPr>
          <w:rStyle w:val="Strong"/>
          <w:b/>
          <w:bCs/>
          <w:u w:val="none"/>
        </w:rPr>
      </w:pPr>
      <w:r w:rsidRPr="00EC69B5">
        <w:rPr>
          <w:rStyle w:val="Strong"/>
          <w:b/>
          <w:bCs/>
          <w:u w:val="none"/>
        </w:rPr>
        <w:t>2015 Winner</w:t>
      </w:r>
      <w:r w:rsidR="00A7761B" w:rsidRPr="00EC69B5">
        <w:rPr>
          <w:rStyle w:val="Strong"/>
          <w:b/>
          <w:bCs/>
          <w:u w:val="none"/>
        </w:rPr>
        <w:t>s</w:t>
      </w:r>
    </w:p>
    <w:p w14:paraId="6963E479" w14:textId="02334B0F" w:rsidR="008117DF" w:rsidRPr="00EC69B5" w:rsidRDefault="00762A91" w:rsidP="00EC69B5">
      <w:pPr>
        <w:pStyle w:val="Heading1"/>
      </w:pPr>
      <w:r w:rsidRPr="00EC69B5">
        <w:rPr>
          <w:rStyle w:val="Strong"/>
          <w:b/>
          <w:bCs/>
          <w:u w:val="none"/>
        </w:rPr>
        <w:t>The Great Glass Sea</w:t>
      </w:r>
      <w:r w:rsidR="00CE6D36" w:rsidRPr="00EC69B5">
        <w:t xml:space="preserve"> </w:t>
      </w:r>
      <w:r w:rsidRPr="00EC69B5">
        <w:t xml:space="preserve">by Josh Weil </w:t>
      </w:r>
    </w:p>
    <w:p w14:paraId="6942B754" w14:textId="77777777" w:rsidR="00EC69B5" w:rsidRDefault="000C4519" w:rsidP="00CE6D36">
      <w:pPr>
        <w:tabs>
          <w:tab w:val="left" w:pos="720"/>
          <w:tab w:val="left" w:pos="4320"/>
        </w:tabs>
        <w:rPr>
          <w:rFonts w:cs="Arial"/>
        </w:rPr>
      </w:pPr>
      <w:r>
        <w:rPr>
          <w:rFonts w:cs="Arial"/>
        </w:rPr>
        <w:t>Read by Alec</w:t>
      </w:r>
      <w:r w:rsidRPr="000C4519">
        <w:t xml:space="preserve"> </w:t>
      </w:r>
      <w:r w:rsidRPr="000C4519">
        <w:rPr>
          <w:rFonts w:cs="Arial"/>
        </w:rPr>
        <w:t>Volz</w:t>
      </w:r>
    </w:p>
    <w:p w14:paraId="3840D305" w14:textId="278D0D44" w:rsidR="002974A8" w:rsidRDefault="000C4519" w:rsidP="00CE6D36">
      <w:pPr>
        <w:tabs>
          <w:tab w:val="left" w:pos="720"/>
          <w:tab w:val="left" w:pos="4320"/>
        </w:tabs>
        <w:rPr>
          <w:rFonts w:cs="Arial"/>
        </w:rPr>
      </w:pPr>
      <w:r>
        <w:rPr>
          <w:rFonts w:cs="Arial"/>
        </w:rPr>
        <w:t>20 hours, 11 minutes</w:t>
      </w:r>
    </w:p>
    <w:p w14:paraId="29EC3139" w14:textId="77777777" w:rsidR="000C4519" w:rsidRDefault="000C4519" w:rsidP="00CE6D36">
      <w:pPr>
        <w:tabs>
          <w:tab w:val="left" w:pos="720"/>
          <w:tab w:val="left" w:pos="4320"/>
        </w:tabs>
        <w:rPr>
          <w:rFonts w:cs="Arial"/>
        </w:rPr>
      </w:pPr>
      <w:r w:rsidRPr="000C4519">
        <w:rPr>
          <w:rFonts w:cs="Arial"/>
        </w:rPr>
        <w:t xml:space="preserve">Russia, the near future. A folkloric tale of twin brothers, Yarik and Dima, both part of the workforce of the world's largest greenhouse, the </w:t>
      </w:r>
      <w:proofErr w:type="spellStart"/>
      <w:r w:rsidRPr="000C4519">
        <w:rPr>
          <w:rFonts w:cs="Arial"/>
        </w:rPr>
        <w:t>Oranzheria</w:t>
      </w:r>
      <w:proofErr w:type="spellEnd"/>
      <w:r w:rsidRPr="000C4519">
        <w:rPr>
          <w:rFonts w:cs="Arial"/>
        </w:rPr>
        <w:t xml:space="preserve">. After an encounter with the </w:t>
      </w:r>
      <w:proofErr w:type="spellStart"/>
      <w:r w:rsidRPr="000C4519">
        <w:rPr>
          <w:rFonts w:cs="Arial"/>
        </w:rPr>
        <w:t>Oranzheria's</w:t>
      </w:r>
      <w:proofErr w:type="spellEnd"/>
      <w:r w:rsidRPr="000C4519">
        <w:rPr>
          <w:rFonts w:cs="Arial"/>
        </w:rPr>
        <w:t xml:space="preserve"> owner, Yarik begins the climb up the promotion ladder, while Dima dreams of another future. Dayton Literary Peace Prize. Strong language. 2014.</w:t>
      </w:r>
    </w:p>
    <w:p w14:paraId="65291958" w14:textId="77777777" w:rsidR="00CE6D36" w:rsidRPr="00480C67" w:rsidRDefault="000C4519" w:rsidP="00CE6D36">
      <w:pPr>
        <w:tabs>
          <w:tab w:val="left" w:pos="720"/>
          <w:tab w:val="left" w:pos="4320"/>
        </w:tabs>
        <w:rPr>
          <w:rFonts w:cs="Arial"/>
        </w:rPr>
      </w:pPr>
      <w:r>
        <w:rPr>
          <w:rFonts w:cs="Arial"/>
        </w:rPr>
        <w:tab/>
      </w:r>
      <w:hyperlink r:id="rId26" w:history="1">
        <w:r w:rsidR="00CE6D36" w:rsidRPr="000C4519">
          <w:rPr>
            <w:rStyle w:val="Hyperlink"/>
            <w:rFonts w:cs="Arial"/>
          </w:rPr>
          <w:t>Download from BARD</w:t>
        </w:r>
        <w:r w:rsidRPr="000C4519">
          <w:rPr>
            <w:rStyle w:val="Hyperlink"/>
            <w:rFonts w:cs="Arial"/>
          </w:rPr>
          <w:t>: The Great Glass Sea</w:t>
        </w:r>
      </w:hyperlink>
    </w:p>
    <w:p w14:paraId="74BE234D" w14:textId="77777777" w:rsidR="00CE6D36" w:rsidRPr="00480C67" w:rsidRDefault="000C4519" w:rsidP="00CE6D36">
      <w:pPr>
        <w:tabs>
          <w:tab w:val="left" w:pos="720"/>
          <w:tab w:val="left" w:pos="4320"/>
        </w:tabs>
        <w:rPr>
          <w:rFonts w:cs="Arial"/>
        </w:rPr>
      </w:pPr>
      <w:r>
        <w:rPr>
          <w:rFonts w:cs="Arial"/>
        </w:rPr>
        <w:tab/>
      </w:r>
      <w:r w:rsidR="00CE6D36" w:rsidRPr="00480C67">
        <w:rPr>
          <w:rFonts w:cs="Arial"/>
        </w:rPr>
        <w:t>Also available on digital cartridge</w:t>
      </w:r>
      <w:r w:rsidR="00CE6D36">
        <w:rPr>
          <w:rFonts w:cs="Arial"/>
        </w:rPr>
        <w:t xml:space="preserve"> </w:t>
      </w:r>
      <w:r w:rsidR="00CE6D36">
        <w:rPr>
          <w:rFonts w:cs="Arial"/>
          <w:szCs w:val="28"/>
        </w:rPr>
        <w:t>DB080014</w:t>
      </w:r>
    </w:p>
    <w:p w14:paraId="3BCB61FE" w14:textId="423BFE3A" w:rsidR="00CE6D36" w:rsidRDefault="00A81A2C" w:rsidP="00A81A2C">
      <w:pPr>
        <w:rPr>
          <w:rFonts w:cs="Arial"/>
          <w:szCs w:val="28"/>
        </w:rPr>
      </w:pPr>
      <w:r>
        <w:rPr>
          <w:rFonts w:cs="Arial"/>
          <w:szCs w:val="28"/>
        </w:rPr>
        <w:br w:type="page"/>
      </w:r>
    </w:p>
    <w:p w14:paraId="3BF39472" w14:textId="77777777" w:rsidR="00A81A2C" w:rsidRDefault="00A81A2C" w:rsidP="00FF425A">
      <w:pPr>
        <w:pStyle w:val="Heading1"/>
      </w:pPr>
    </w:p>
    <w:p w14:paraId="047B198E" w14:textId="168D0B34" w:rsidR="00762A91" w:rsidRDefault="00FF425A" w:rsidP="00FF425A">
      <w:pPr>
        <w:pStyle w:val="Heading1"/>
        <w:rPr>
          <w:rFonts w:cs="Arial"/>
          <w:szCs w:val="28"/>
        </w:rPr>
      </w:pPr>
      <w:r>
        <w:t>J</w:t>
      </w:r>
      <w:r w:rsidR="00762A91" w:rsidRPr="00FF425A">
        <w:t xml:space="preserve">ust Mercy a Story of Justice and Redemption </w:t>
      </w:r>
      <w:r w:rsidR="002974A8" w:rsidRPr="00FF425A">
        <w:t>by Bryan Stevenson</w:t>
      </w:r>
    </w:p>
    <w:p w14:paraId="72F9BF07" w14:textId="77777777" w:rsidR="00EC69B5" w:rsidRDefault="002974A8" w:rsidP="00762A91">
      <w:pPr>
        <w:tabs>
          <w:tab w:val="left" w:pos="720"/>
          <w:tab w:val="left" w:pos="4320"/>
        </w:tabs>
        <w:rPr>
          <w:rFonts w:cs="Arial"/>
          <w:szCs w:val="28"/>
        </w:rPr>
      </w:pPr>
      <w:r>
        <w:rPr>
          <w:rFonts w:cs="Arial"/>
          <w:szCs w:val="28"/>
        </w:rPr>
        <w:t>Read by Bryan</w:t>
      </w:r>
      <w:r w:rsidRPr="002974A8">
        <w:t xml:space="preserve"> </w:t>
      </w:r>
      <w:r w:rsidRPr="002974A8">
        <w:rPr>
          <w:rFonts w:cs="Arial"/>
          <w:szCs w:val="28"/>
        </w:rPr>
        <w:t>Stevenson</w:t>
      </w:r>
    </w:p>
    <w:p w14:paraId="01900C9E" w14:textId="23399444" w:rsidR="002974A8" w:rsidRDefault="002974A8" w:rsidP="00762A91">
      <w:pPr>
        <w:tabs>
          <w:tab w:val="left" w:pos="720"/>
          <w:tab w:val="left" w:pos="4320"/>
        </w:tabs>
        <w:rPr>
          <w:rFonts w:cs="Arial"/>
          <w:szCs w:val="28"/>
        </w:rPr>
      </w:pPr>
      <w:r>
        <w:rPr>
          <w:rFonts w:cs="Arial"/>
          <w:szCs w:val="28"/>
        </w:rPr>
        <w:t>11 hours, 6 minutes</w:t>
      </w:r>
    </w:p>
    <w:p w14:paraId="0E40CD70" w14:textId="77777777" w:rsidR="00CE6D36" w:rsidRDefault="002974A8" w:rsidP="00CE6D36">
      <w:pPr>
        <w:tabs>
          <w:tab w:val="left" w:pos="720"/>
          <w:tab w:val="left" w:pos="4320"/>
        </w:tabs>
        <w:rPr>
          <w:rFonts w:cs="Arial"/>
        </w:rPr>
      </w:pPr>
      <w:r w:rsidRPr="002974A8">
        <w:rPr>
          <w:rFonts w:cs="Arial"/>
        </w:rPr>
        <w:t>Attorney and law professor discusses founding the Equal Justice Initiative, a legal practice dedicated to defending those most desperate and in need. Describes one of his first cases--defending Walter McMillian, a young man sentenced to die for a notorious murder he insisted he didn't commit. Dayton Literary Peace Prize. Unrated. Commercial audiobook. 2014.</w:t>
      </w:r>
    </w:p>
    <w:p w14:paraId="6715F277" w14:textId="77777777" w:rsidR="00CE6D36" w:rsidRPr="00480C67" w:rsidRDefault="002974A8" w:rsidP="00CE6D36">
      <w:pPr>
        <w:tabs>
          <w:tab w:val="left" w:pos="720"/>
          <w:tab w:val="left" w:pos="4320"/>
        </w:tabs>
        <w:rPr>
          <w:rFonts w:cs="Arial"/>
        </w:rPr>
      </w:pPr>
      <w:r>
        <w:rPr>
          <w:rFonts w:cs="Arial"/>
        </w:rPr>
        <w:tab/>
      </w:r>
      <w:hyperlink r:id="rId27" w:history="1">
        <w:r w:rsidR="00CE6D36" w:rsidRPr="000C4519">
          <w:rPr>
            <w:rStyle w:val="Hyperlink"/>
            <w:rFonts w:cs="Arial"/>
          </w:rPr>
          <w:t>Download from BARD</w:t>
        </w:r>
        <w:r w:rsidRPr="000C4519">
          <w:rPr>
            <w:rStyle w:val="Hyperlink"/>
            <w:rFonts w:cs="Arial"/>
          </w:rPr>
          <w:t>: Just Mercy a Story of Justice and Redemption</w:t>
        </w:r>
      </w:hyperlink>
    </w:p>
    <w:p w14:paraId="5003AE16" w14:textId="77777777" w:rsidR="00163A90" w:rsidRDefault="002974A8" w:rsidP="00CE6D36">
      <w:pPr>
        <w:tabs>
          <w:tab w:val="left" w:pos="720"/>
          <w:tab w:val="left" w:pos="4320"/>
        </w:tabs>
        <w:rPr>
          <w:rFonts w:cs="Arial"/>
          <w:szCs w:val="28"/>
        </w:rPr>
      </w:pPr>
      <w:r>
        <w:rPr>
          <w:rFonts w:cs="Arial"/>
        </w:rPr>
        <w:tab/>
      </w:r>
      <w:r w:rsidR="00CE6D36" w:rsidRPr="00480C67">
        <w:rPr>
          <w:rFonts w:cs="Arial"/>
        </w:rPr>
        <w:t>Also available on digital cartridge</w:t>
      </w:r>
      <w:r w:rsidR="00CE6D36">
        <w:rPr>
          <w:rFonts w:cs="Arial"/>
        </w:rPr>
        <w:t xml:space="preserve"> </w:t>
      </w:r>
      <w:r w:rsidR="00CE6D36" w:rsidRPr="00762A91">
        <w:rPr>
          <w:rFonts w:cs="Arial"/>
          <w:szCs w:val="28"/>
        </w:rPr>
        <w:t>DB</w:t>
      </w:r>
      <w:r w:rsidR="00CE6D36">
        <w:rPr>
          <w:rFonts w:cs="Arial"/>
          <w:szCs w:val="28"/>
        </w:rPr>
        <w:t>080035</w:t>
      </w:r>
    </w:p>
    <w:p w14:paraId="333D9C67" w14:textId="722276F0" w:rsidR="00CE6D36" w:rsidRDefault="00CE6D36" w:rsidP="00CE6D36">
      <w:pPr>
        <w:tabs>
          <w:tab w:val="left" w:pos="720"/>
          <w:tab w:val="left" w:pos="4320"/>
        </w:tabs>
        <w:rPr>
          <w:rFonts w:cs="Arial"/>
          <w:szCs w:val="28"/>
        </w:rPr>
      </w:pPr>
    </w:p>
    <w:p w14:paraId="2F39B7B8" w14:textId="77777777" w:rsidR="00EC69B5" w:rsidRDefault="00EC69B5" w:rsidP="00CE6D36">
      <w:pPr>
        <w:tabs>
          <w:tab w:val="left" w:pos="720"/>
          <w:tab w:val="left" w:pos="4320"/>
        </w:tabs>
        <w:rPr>
          <w:rFonts w:cs="Arial"/>
          <w:szCs w:val="28"/>
        </w:rPr>
      </w:pPr>
    </w:p>
    <w:p w14:paraId="2760AD16" w14:textId="28CC5596" w:rsidR="00EC69B5" w:rsidRPr="00FF425A" w:rsidRDefault="00FF425A" w:rsidP="00FF425A">
      <w:pPr>
        <w:pStyle w:val="Heading1"/>
      </w:pPr>
      <w:r>
        <w:t>2</w:t>
      </w:r>
      <w:r w:rsidR="00DA0F8B" w:rsidRPr="00FF425A">
        <w:t>013 Fiction Winner</w:t>
      </w:r>
      <w:r w:rsidR="00EC69B5" w:rsidRPr="00FF425A">
        <w:t>s</w:t>
      </w:r>
    </w:p>
    <w:p w14:paraId="5DA5F4E2" w14:textId="2C5A2474" w:rsidR="00DA0F8B" w:rsidRDefault="00FF425A" w:rsidP="00FF425A">
      <w:pPr>
        <w:pStyle w:val="Heading1"/>
      </w:pPr>
      <w:r>
        <w:t>T</w:t>
      </w:r>
      <w:r w:rsidR="00DA0F8B" w:rsidRPr="00FF425A">
        <w:t xml:space="preserve">he Orphan Master's Son a Novel </w:t>
      </w:r>
      <w:r w:rsidR="00EC69B5" w:rsidRPr="00FF425A">
        <w:t>b</w:t>
      </w:r>
      <w:r w:rsidR="00DA0F8B" w:rsidRPr="00FF425A">
        <w:t>y Adam Johnson</w:t>
      </w:r>
    </w:p>
    <w:p w14:paraId="001FA3BF" w14:textId="77777777" w:rsidR="00EC69B5" w:rsidRDefault="00DA0F8B" w:rsidP="00DA0F8B">
      <w:pPr>
        <w:tabs>
          <w:tab w:val="left" w:pos="720"/>
          <w:tab w:val="left" w:pos="4320"/>
        </w:tabs>
      </w:pPr>
      <w:r>
        <w:t>Read by Mark</w:t>
      </w:r>
      <w:r w:rsidRPr="00C07149">
        <w:t xml:space="preserve"> </w:t>
      </w:r>
      <w:r>
        <w:t>Delgado</w:t>
      </w:r>
    </w:p>
    <w:p w14:paraId="42B0574C" w14:textId="3A523DF5" w:rsidR="00DA0F8B" w:rsidRDefault="00DA0F8B" w:rsidP="00DA0F8B">
      <w:pPr>
        <w:tabs>
          <w:tab w:val="left" w:pos="720"/>
          <w:tab w:val="left" w:pos="4320"/>
        </w:tabs>
      </w:pPr>
      <w:r>
        <w:t>17 hours, 26 minutes</w:t>
      </w:r>
    </w:p>
    <w:p w14:paraId="0211C63F" w14:textId="77777777" w:rsidR="00DA0F8B" w:rsidRDefault="00DA0F8B" w:rsidP="00DA0F8B">
      <w:pPr>
        <w:tabs>
          <w:tab w:val="left" w:pos="720"/>
          <w:tab w:val="left" w:pos="4320"/>
        </w:tabs>
      </w:pPr>
      <w:r w:rsidRPr="00B41D57">
        <w:t>North Korea. Pak Jun Do spends his childhood on an orphan slave-labor crew--even though his father runs the orphanage. Later he is placed on kidnap duty, snatching Japanese citizens whose skills are needed. Over time, his assignments grow increasingly dangerous. Violence, strong language, and some descriptions of sex. Bestseller.</w:t>
      </w:r>
      <w:r w:rsidR="001E2EED">
        <w:t xml:space="preserve"> </w:t>
      </w:r>
      <w:r w:rsidRPr="00B41D57">
        <w:t>Pulitzer Prize Winner Fiction 2013.  2012.</w:t>
      </w:r>
    </w:p>
    <w:p w14:paraId="7EEF04DF" w14:textId="77777777" w:rsidR="00DA0F8B" w:rsidRPr="00480C67" w:rsidRDefault="00DA0F8B" w:rsidP="00DA0F8B">
      <w:pPr>
        <w:tabs>
          <w:tab w:val="left" w:pos="720"/>
          <w:tab w:val="left" w:pos="4320"/>
        </w:tabs>
        <w:rPr>
          <w:rFonts w:cs="Arial"/>
        </w:rPr>
      </w:pPr>
      <w:r>
        <w:rPr>
          <w:rFonts w:cs="Arial"/>
        </w:rPr>
        <w:tab/>
      </w:r>
      <w:hyperlink r:id="rId28" w:history="1">
        <w:r w:rsidRPr="00E62F8D">
          <w:rPr>
            <w:rStyle w:val="Hyperlink"/>
            <w:rFonts w:cs="Arial"/>
          </w:rPr>
          <w:t>Download from BARD: The Orphan Master's Son a Novel</w:t>
        </w:r>
      </w:hyperlink>
    </w:p>
    <w:p w14:paraId="329AE2BD" w14:textId="77777777" w:rsidR="00DA0F8B" w:rsidRDefault="00DA0F8B" w:rsidP="00DA0F8B">
      <w:pPr>
        <w:tabs>
          <w:tab w:val="left" w:pos="720"/>
          <w:tab w:val="left" w:pos="4320"/>
        </w:tabs>
        <w:rPr>
          <w:rFonts w:cs="Arial"/>
        </w:rPr>
      </w:pPr>
      <w:r>
        <w:rPr>
          <w:rFonts w:cs="Arial"/>
        </w:rPr>
        <w:tab/>
      </w:r>
      <w:r w:rsidRPr="00480C67">
        <w:rPr>
          <w:rFonts w:cs="Arial"/>
        </w:rPr>
        <w:t>Also available on digital cartridge</w:t>
      </w:r>
      <w:r>
        <w:rPr>
          <w:rFonts w:cs="Arial"/>
        </w:rPr>
        <w:t xml:space="preserve"> </w:t>
      </w:r>
      <w:r w:rsidRPr="00B41D57">
        <w:rPr>
          <w:rFonts w:cs="Arial"/>
        </w:rPr>
        <w:t>DB074282</w:t>
      </w:r>
    </w:p>
    <w:p w14:paraId="73026219" w14:textId="77777777" w:rsidR="00A81A2C" w:rsidRDefault="00A81A2C" w:rsidP="00FF425A">
      <w:pPr>
        <w:pStyle w:val="Heading1"/>
      </w:pPr>
    </w:p>
    <w:p w14:paraId="16E3182C" w14:textId="77777777" w:rsidR="00A81A2C" w:rsidRDefault="00A81A2C" w:rsidP="00FF425A">
      <w:pPr>
        <w:pStyle w:val="Heading1"/>
      </w:pPr>
    </w:p>
    <w:p w14:paraId="27A5AF88" w14:textId="3D7A462E" w:rsidR="00F910E5" w:rsidRDefault="00FF425A" w:rsidP="00FF425A">
      <w:pPr>
        <w:pStyle w:val="Heading1"/>
        <w:rPr>
          <w:rFonts w:cs="Arial"/>
        </w:rPr>
      </w:pPr>
      <w:r>
        <w:t>F</w:t>
      </w:r>
      <w:r w:rsidR="00F910E5" w:rsidRPr="00FF425A">
        <w:t xml:space="preserve">ar From the Tree Parents, Children, and the Search for Identity </w:t>
      </w:r>
      <w:r w:rsidR="00FD70F9" w:rsidRPr="00FF425A">
        <w:t>b</w:t>
      </w:r>
      <w:r w:rsidR="00F910E5" w:rsidRPr="00FF425A">
        <w:t>y</w:t>
      </w:r>
      <w:r w:rsidR="005B3911" w:rsidRPr="00FF425A">
        <w:t xml:space="preserve"> Andrew Solomon</w:t>
      </w:r>
    </w:p>
    <w:p w14:paraId="252FCE63" w14:textId="77777777" w:rsidR="00FD70F9" w:rsidRDefault="00F910E5" w:rsidP="00DA0F8B">
      <w:pPr>
        <w:tabs>
          <w:tab w:val="left" w:pos="720"/>
          <w:tab w:val="left" w:pos="4320"/>
        </w:tabs>
        <w:rPr>
          <w:rFonts w:cs="Arial"/>
        </w:rPr>
      </w:pPr>
      <w:r>
        <w:rPr>
          <w:rFonts w:cs="Arial"/>
        </w:rPr>
        <w:t>Read by</w:t>
      </w:r>
      <w:r w:rsidR="000E4518">
        <w:rPr>
          <w:rFonts w:cs="Arial"/>
        </w:rPr>
        <w:t xml:space="preserve"> Jake Williams</w:t>
      </w:r>
    </w:p>
    <w:p w14:paraId="1A4BB466" w14:textId="7E1921BA" w:rsidR="00F910E5" w:rsidRDefault="005B3911" w:rsidP="00DA0F8B">
      <w:pPr>
        <w:tabs>
          <w:tab w:val="left" w:pos="720"/>
          <w:tab w:val="left" w:pos="4320"/>
        </w:tabs>
        <w:rPr>
          <w:rFonts w:cs="Arial"/>
        </w:rPr>
      </w:pPr>
      <w:r>
        <w:rPr>
          <w:rFonts w:cs="Arial"/>
        </w:rPr>
        <w:t>47 hours, 34 minutes</w:t>
      </w:r>
    </w:p>
    <w:p w14:paraId="6554652D" w14:textId="77777777" w:rsidR="00CE6D36" w:rsidRPr="00846A5C" w:rsidRDefault="000E4518" w:rsidP="00CE6D36">
      <w:pPr>
        <w:tabs>
          <w:tab w:val="left" w:pos="720"/>
          <w:tab w:val="left" w:pos="4320"/>
        </w:tabs>
        <w:rPr>
          <w:rFonts w:cs="Arial"/>
        </w:rPr>
      </w:pPr>
      <w:r w:rsidRPr="000E4518">
        <w:rPr>
          <w:rFonts w:cs="Arial"/>
        </w:rPr>
        <w:t>Author of The Noonday Dem</w:t>
      </w:r>
      <w:r w:rsidR="00846A5C">
        <w:rPr>
          <w:rFonts w:cs="Arial"/>
        </w:rPr>
        <w:t>on (DB 53027) explores the ways</w:t>
      </w:r>
      <w:r w:rsidRPr="000E4518">
        <w:rPr>
          <w:rFonts w:cs="Arial"/>
        </w:rPr>
        <w:t xml:space="preserve"> families with children who are profoundly different from their parents redefine themselves. Uses anecdotal evidence to illustrate their responsibilities and struggles dealing with such issues as deafness, autism, schizophrenia, transsexualism, criminality, and more. Some strong language. Bestseller. 2012.</w:t>
      </w:r>
    </w:p>
    <w:p w14:paraId="71BA4B0F" w14:textId="77777777" w:rsidR="00930A16" w:rsidRPr="00480C67" w:rsidRDefault="00F910E5" w:rsidP="00930A16">
      <w:pPr>
        <w:tabs>
          <w:tab w:val="left" w:pos="720"/>
          <w:tab w:val="left" w:pos="4320"/>
        </w:tabs>
        <w:rPr>
          <w:rFonts w:cs="Arial"/>
          <w:szCs w:val="28"/>
        </w:rPr>
      </w:pPr>
      <w:r>
        <w:rPr>
          <w:rFonts w:cs="Arial"/>
          <w:szCs w:val="28"/>
        </w:rPr>
        <w:tab/>
      </w:r>
      <w:hyperlink r:id="rId29" w:history="1">
        <w:r w:rsidR="00930A16" w:rsidRPr="00033370">
          <w:rPr>
            <w:rStyle w:val="Hyperlink"/>
            <w:rFonts w:cs="Arial"/>
            <w:szCs w:val="28"/>
          </w:rPr>
          <w:t>Download from BARD</w:t>
        </w:r>
        <w:r w:rsidRPr="00033370">
          <w:rPr>
            <w:rStyle w:val="Hyperlink"/>
            <w:rFonts w:cs="Arial"/>
            <w:szCs w:val="28"/>
          </w:rPr>
          <w:t xml:space="preserve">: </w:t>
        </w:r>
        <w:r w:rsidR="000221DF">
          <w:rPr>
            <w:rStyle w:val="Hyperlink"/>
            <w:rFonts w:cs="Arial"/>
          </w:rPr>
          <w:t>Far From the Tree Parents, C</w:t>
        </w:r>
        <w:r w:rsidRPr="00033370">
          <w:rPr>
            <w:rStyle w:val="Hyperlink"/>
            <w:rFonts w:cs="Arial"/>
          </w:rPr>
          <w:t>hildren, and the…</w:t>
        </w:r>
      </w:hyperlink>
    </w:p>
    <w:p w14:paraId="12DE64E1" w14:textId="77777777" w:rsidR="00930A16" w:rsidRPr="00480C67" w:rsidRDefault="00033370" w:rsidP="00930A16">
      <w:pPr>
        <w:tabs>
          <w:tab w:val="left" w:pos="720"/>
          <w:tab w:val="left" w:pos="4320"/>
        </w:tabs>
        <w:rPr>
          <w:rFonts w:cs="Arial"/>
          <w:szCs w:val="28"/>
        </w:rPr>
      </w:pPr>
      <w:r>
        <w:rPr>
          <w:rFonts w:cs="Arial"/>
          <w:szCs w:val="28"/>
        </w:rPr>
        <w:tab/>
      </w:r>
      <w:r w:rsidR="00930A16" w:rsidRPr="00480C67">
        <w:rPr>
          <w:rFonts w:cs="Arial"/>
          <w:szCs w:val="28"/>
        </w:rPr>
        <w:t>Also available on digital cartridge</w:t>
      </w:r>
      <w:r>
        <w:rPr>
          <w:rFonts w:cs="Arial"/>
          <w:szCs w:val="28"/>
        </w:rPr>
        <w:t xml:space="preserve"> </w:t>
      </w:r>
      <w:r w:rsidRPr="00033370">
        <w:rPr>
          <w:rFonts w:cs="Arial"/>
          <w:szCs w:val="28"/>
        </w:rPr>
        <w:t>DB075884</w:t>
      </w:r>
    </w:p>
    <w:p w14:paraId="78D0CAE6" w14:textId="21231213" w:rsidR="00A81A2C" w:rsidRDefault="00A81A2C">
      <w:pPr>
        <w:rPr>
          <w:rFonts w:cs="Arial"/>
          <w:szCs w:val="28"/>
        </w:rPr>
      </w:pPr>
      <w:r>
        <w:rPr>
          <w:rFonts w:cs="Arial"/>
          <w:szCs w:val="28"/>
        </w:rPr>
        <w:br w:type="page"/>
      </w:r>
    </w:p>
    <w:p w14:paraId="7D04DE79" w14:textId="77777777" w:rsidR="00033370" w:rsidRPr="00480C67" w:rsidRDefault="00033370" w:rsidP="00930A16">
      <w:pPr>
        <w:tabs>
          <w:tab w:val="left" w:pos="720"/>
          <w:tab w:val="left" w:pos="4320"/>
        </w:tabs>
        <w:rPr>
          <w:rFonts w:cs="Arial"/>
          <w:szCs w:val="28"/>
        </w:rPr>
      </w:pPr>
    </w:p>
    <w:p w14:paraId="3F7FCC86" w14:textId="6CC617E9" w:rsidR="00FD70F9" w:rsidRPr="00EB5062" w:rsidRDefault="00B13AC4" w:rsidP="00EB5062">
      <w:pPr>
        <w:pStyle w:val="Heading1"/>
      </w:pPr>
      <w:r w:rsidRPr="00EB5062">
        <w:t>2012 Winner</w:t>
      </w:r>
    </w:p>
    <w:p w14:paraId="3ED7D127" w14:textId="4252E281" w:rsidR="009A6FFF" w:rsidRPr="00EB5062" w:rsidRDefault="00FB0A3E" w:rsidP="00EB5062">
      <w:pPr>
        <w:pStyle w:val="Heading1"/>
      </w:pPr>
      <w:r w:rsidRPr="00EB5062">
        <w:t>To End All Wars a Story of Loyalty and R</w:t>
      </w:r>
      <w:r w:rsidR="00B13AC4" w:rsidRPr="00EB5062">
        <w:t xml:space="preserve">ebellion, 1914-1918 </w:t>
      </w:r>
      <w:r w:rsidR="00FD70F9" w:rsidRPr="00EB5062">
        <w:t>b</w:t>
      </w:r>
      <w:r w:rsidR="00B13AC4" w:rsidRPr="00EB5062">
        <w:t>y</w:t>
      </w:r>
      <w:r w:rsidRPr="00EB5062">
        <w:t xml:space="preserve"> Adam Hochschild</w:t>
      </w:r>
    </w:p>
    <w:p w14:paraId="710A5E02" w14:textId="77777777" w:rsidR="00FD70F9" w:rsidRDefault="00B13AC4" w:rsidP="0068658B">
      <w:pPr>
        <w:tabs>
          <w:tab w:val="left" w:pos="720"/>
          <w:tab w:val="left" w:pos="4320"/>
        </w:tabs>
        <w:rPr>
          <w:rFonts w:cs="Arial"/>
          <w:szCs w:val="28"/>
        </w:rPr>
      </w:pPr>
      <w:r>
        <w:rPr>
          <w:rFonts w:cs="Arial"/>
          <w:szCs w:val="28"/>
        </w:rPr>
        <w:t>Read by</w:t>
      </w:r>
      <w:r w:rsidR="0000596C">
        <w:rPr>
          <w:rFonts w:cs="Arial"/>
          <w:szCs w:val="28"/>
        </w:rPr>
        <w:t xml:space="preserve"> Jake</w:t>
      </w:r>
      <w:r w:rsidR="0000596C" w:rsidRPr="0000596C">
        <w:t xml:space="preserve"> </w:t>
      </w:r>
      <w:r w:rsidR="0000596C" w:rsidRPr="0000596C">
        <w:rPr>
          <w:rFonts w:cs="Arial"/>
          <w:szCs w:val="28"/>
        </w:rPr>
        <w:t>Williams</w:t>
      </w:r>
    </w:p>
    <w:p w14:paraId="787F8F1E" w14:textId="41EB0ACE" w:rsidR="00B13AC4" w:rsidRDefault="00FB0A3E" w:rsidP="0068658B">
      <w:pPr>
        <w:tabs>
          <w:tab w:val="left" w:pos="720"/>
          <w:tab w:val="left" w:pos="4320"/>
        </w:tabs>
        <w:rPr>
          <w:rFonts w:cs="Arial"/>
          <w:szCs w:val="28"/>
        </w:rPr>
      </w:pPr>
      <w:r>
        <w:rPr>
          <w:rFonts w:cs="Arial"/>
          <w:szCs w:val="28"/>
        </w:rPr>
        <w:t>18 hours, 28 minutes</w:t>
      </w:r>
    </w:p>
    <w:p w14:paraId="50A27CD1" w14:textId="77777777" w:rsidR="00FB0A3E" w:rsidRDefault="005347D8" w:rsidP="00B13AC4">
      <w:pPr>
        <w:tabs>
          <w:tab w:val="left" w:pos="720"/>
          <w:tab w:val="left" w:pos="4320"/>
        </w:tabs>
        <w:rPr>
          <w:rFonts w:cs="Arial"/>
        </w:rPr>
      </w:pPr>
      <w:r w:rsidRPr="005347D8">
        <w:rPr>
          <w:rFonts w:cs="Arial"/>
        </w:rPr>
        <w:t xml:space="preserve">Award-winning historian examines the pro- and anti-war movements in Great Britain before and during World War I. Portrays social reformers, suffragettes, conscientious objectors, and other pacifists who aligned against military and political leaders and the </w:t>
      </w:r>
      <w:proofErr w:type="gramStart"/>
      <w:r w:rsidRPr="005347D8">
        <w:rPr>
          <w:rFonts w:cs="Arial"/>
        </w:rPr>
        <w:t>general public</w:t>
      </w:r>
      <w:proofErr w:type="gramEnd"/>
      <w:r w:rsidRPr="005347D8">
        <w:rPr>
          <w:rFonts w:cs="Arial"/>
        </w:rPr>
        <w:t>. Highlights the carnage that followed. Some violence. 2011.</w:t>
      </w:r>
    </w:p>
    <w:p w14:paraId="049B2EC7" w14:textId="77777777" w:rsidR="00B13AC4" w:rsidRPr="00480C67" w:rsidRDefault="00FB0A3E" w:rsidP="00B13AC4">
      <w:pPr>
        <w:tabs>
          <w:tab w:val="left" w:pos="720"/>
          <w:tab w:val="left" w:pos="4320"/>
        </w:tabs>
        <w:rPr>
          <w:rFonts w:cs="Arial"/>
        </w:rPr>
      </w:pPr>
      <w:r>
        <w:rPr>
          <w:rFonts w:cs="Arial"/>
        </w:rPr>
        <w:tab/>
      </w:r>
      <w:hyperlink r:id="rId30" w:history="1">
        <w:r w:rsidR="00B13AC4" w:rsidRPr="005347D8">
          <w:rPr>
            <w:rStyle w:val="Hyperlink"/>
            <w:rFonts w:cs="Arial"/>
          </w:rPr>
          <w:t>Download from BARD</w:t>
        </w:r>
        <w:r w:rsidRPr="005347D8">
          <w:rPr>
            <w:rStyle w:val="Hyperlink"/>
            <w:rFonts w:cs="Arial"/>
          </w:rPr>
          <w:t xml:space="preserve">: </w:t>
        </w:r>
        <w:r w:rsidRPr="005347D8">
          <w:rPr>
            <w:rStyle w:val="Hyperlink"/>
            <w:rFonts w:cs="Arial"/>
            <w:szCs w:val="28"/>
          </w:rPr>
          <w:t>To End All Wars a Story of Loyalty and…</w:t>
        </w:r>
      </w:hyperlink>
    </w:p>
    <w:p w14:paraId="505E3B65" w14:textId="77777777" w:rsidR="00B13AC4" w:rsidRPr="00480C67" w:rsidRDefault="00FB0A3E" w:rsidP="00B13AC4">
      <w:pPr>
        <w:tabs>
          <w:tab w:val="left" w:pos="720"/>
          <w:tab w:val="left" w:pos="4320"/>
        </w:tabs>
        <w:rPr>
          <w:rFonts w:cs="Arial"/>
        </w:rPr>
      </w:pPr>
      <w:r>
        <w:rPr>
          <w:rFonts w:cs="Arial"/>
        </w:rPr>
        <w:tab/>
      </w:r>
      <w:r w:rsidR="00B13AC4" w:rsidRPr="00480C67">
        <w:rPr>
          <w:rFonts w:cs="Arial"/>
        </w:rPr>
        <w:t>Also available on digital cartridge</w:t>
      </w:r>
      <w:r w:rsidR="005347D8">
        <w:rPr>
          <w:rFonts w:cs="Arial"/>
        </w:rPr>
        <w:t xml:space="preserve"> </w:t>
      </w:r>
      <w:r w:rsidR="005347D8" w:rsidRPr="005347D8">
        <w:rPr>
          <w:rFonts w:cs="Arial"/>
        </w:rPr>
        <w:t>DB074892</w:t>
      </w:r>
    </w:p>
    <w:p w14:paraId="6F366FE7" w14:textId="77777777" w:rsidR="00FD70F9" w:rsidRPr="00FD70F9" w:rsidRDefault="00FD70F9" w:rsidP="00FD70F9"/>
    <w:p w14:paraId="7597BD6E" w14:textId="77777777" w:rsidR="00C32FD0" w:rsidRDefault="00C32FD0" w:rsidP="000A50EF">
      <w:pPr>
        <w:pStyle w:val="Heading1"/>
        <w:rPr>
          <w:rStyle w:val="Strong"/>
        </w:rPr>
      </w:pPr>
    </w:p>
    <w:p w14:paraId="45173B13" w14:textId="06902D46" w:rsidR="00FD70F9" w:rsidRPr="00EB5062" w:rsidRDefault="000F5BCB" w:rsidP="000A50EF">
      <w:pPr>
        <w:pStyle w:val="Heading1"/>
        <w:rPr>
          <w:rStyle w:val="Strong"/>
          <w:b/>
          <w:bCs/>
          <w:u w:val="none"/>
        </w:rPr>
      </w:pPr>
      <w:r w:rsidRPr="00FD70F9">
        <w:rPr>
          <w:rStyle w:val="Strong"/>
          <w:b/>
          <w:bCs/>
          <w:u w:val="none"/>
        </w:rPr>
        <w:t xml:space="preserve">2011 </w:t>
      </w:r>
      <w:r w:rsidR="00FD70F9" w:rsidRPr="00FD70F9">
        <w:rPr>
          <w:rStyle w:val="Strong"/>
          <w:b/>
          <w:bCs/>
          <w:u w:val="none"/>
        </w:rPr>
        <w:t>Winner</w:t>
      </w:r>
    </w:p>
    <w:p w14:paraId="594B28AF" w14:textId="27422B56" w:rsidR="000F5BCB" w:rsidRPr="00FD70F9" w:rsidRDefault="000F5BCB" w:rsidP="00FD70F9">
      <w:pPr>
        <w:pStyle w:val="Heading1"/>
      </w:pPr>
      <w:r w:rsidRPr="00FD70F9">
        <w:rPr>
          <w:rStyle w:val="Strong"/>
          <w:b/>
          <w:bCs/>
          <w:u w:val="none"/>
        </w:rPr>
        <w:t>The Surrendered</w:t>
      </w:r>
      <w:r w:rsidRPr="00FD70F9">
        <w:t xml:space="preserve"> by Chang-</w:t>
      </w:r>
      <w:proofErr w:type="spellStart"/>
      <w:r w:rsidRPr="00FD70F9">
        <w:t>rae</w:t>
      </w:r>
      <w:proofErr w:type="spellEnd"/>
      <w:r w:rsidRPr="00FD70F9">
        <w:t xml:space="preserve"> Lee</w:t>
      </w:r>
    </w:p>
    <w:p w14:paraId="0010FC0D" w14:textId="77777777" w:rsidR="00FD70F9" w:rsidRDefault="000F5BCB" w:rsidP="00B13AC4">
      <w:pPr>
        <w:tabs>
          <w:tab w:val="left" w:pos="720"/>
          <w:tab w:val="left" w:pos="4320"/>
        </w:tabs>
        <w:rPr>
          <w:rFonts w:cs="Arial"/>
        </w:rPr>
      </w:pPr>
      <w:r>
        <w:rPr>
          <w:rFonts w:cs="Arial"/>
        </w:rPr>
        <w:t>Read by Madelyn</w:t>
      </w:r>
      <w:r w:rsidRPr="000F5BCB">
        <w:t xml:space="preserve"> </w:t>
      </w:r>
      <w:r w:rsidRPr="000F5BCB">
        <w:rPr>
          <w:rFonts w:cs="Arial"/>
        </w:rPr>
        <w:t>Buzzard</w:t>
      </w:r>
    </w:p>
    <w:p w14:paraId="3364A801" w14:textId="22966E44" w:rsidR="000F5BCB" w:rsidRDefault="000F5BCB" w:rsidP="00B13AC4">
      <w:pPr>
        <w:tabs>
          <w:tab w:val="left" w:pos="720"/>
          <w:tab w:val="left" w:pos="4320"/>
        </w:tabs>
        <w:rPr>
          <w:rFonts w:cs="Arial"/>
        </w:rPr>
      </w:pPr>
      <w:r>
        <w:rPr>
          <w:rFonts w:cs="Arial"/>
        </w:rPr>
        <w:t>17 hours, 3 minutes</w:t>
      </w:r>
    </w:p>
    <w:p w14:paraId="378DED74" w14:textId="77777777" w:rsidR="00FB0A3E" w:rsidRDefault="000F5BCB" w:rsidP="00B13AC4">
      <w:pPr>
        <w:tabs>
          <w:tab w:val="left" w:pos="720"/>
          <w:tab w:val="left" w:pos="4320"/>
        </w:tabs>
        <w:rPr>
          <w:rFonts w:cs="Arial"/>
        </w:rPr>
      </w:pPr>
      <w:r w:rsidRPr="000F5BCB">
        <w:rPr>
          <w:rFonts w:cs="Arial"/>
        </w:rPr>
        <w:t>1986. New York antiques dealer June, who has terminal cancer, enlists Korean War veteran Hector, the long-absent father of their son Nicholas, to help locate Nicholas in Italy. Hector and June--having met in an orphanage during the war--are both deeply emotionally scarred. Violence, strong language, and some descriptions of sex. 2010.</w:t>
      </w:r>
    </w:p>
    <w:p w14:paraId="5ADB52BB" w14:textId="77777777" w:rsidR="00B13AC4" w:rsidRPr="00480C67" w:rsidRDefault="000F5BCB" w:rsidP="00B13AC4">
      <w:pPr>
        <w:tabs>
          <w:tab w:val="left" w:pos="720"/>
          <w:tab w:val="left" w:pos="4320"/>
        </w:tabs>
        <w:rPr>
          <w:rFonts w:cs="Arial"/>
        </w:rPr>
      </w:pPr>
      <w:r>
        <w:rPr>
          <w:rFonts w:cs="Arial"/>
        </w:rPr>
        <w:tab/>
      </w:r>
      <w:hyperlink r:id="rId31" w:history="1">
        <w:r w:rsidR="00B13AC4" w:rsidRPr="00723C82">
          <w:rPr>
            <w:rStyle w:val="Hyperlink"/>
            <w:rFonts w:cs="Arial"/>
          </w:rPr>
          <w:t>Download from BARD</w:t>
        </w:r>
        <w:r w:rsidRPr="00723C82">
          <w:rPr>
            <w:rStyle w:val="Hyperlink"/>
            <w:rFonts w:cs="Arial"/>
          </w:rPr>
          <w:t>: The Surrendered</w:t>
        </w:r>
      </w:hyperlink>
    </w:p>
    <w:p w14:paraId="2B01B6BD" w14:textId="77777777" w:rsidR="00B13AC4" w:rsidRPr="00480C67" w:rsidRDefault="00723C82" w:rsidP="00B13AC4">
      <w:pPr>
        <w:tabs>
          <w:tab w:val="left" w:pos="720"/>
          <w:tab w:val="left" w:pos="4320"/>
        </w:tabs>
        <w:rPr>
          <w:rFonts w:cs="Arial"/>
        </w:rPr>
      </w:pPr>
      <w:r>
        <w:rPr>
          <w:rFonts w:cs="Arial"/>
        </w:rPr>
        <w:tab/>
      </w:r>
      <w:r w:rsidR="00B13AC4" w:rsidRPr="00480C67">
        <w:rPr>
          <w:rFonts w:cs="Arial"/>
        </w:rPr>
        <w:t>Also available on digital cartridge</w:t>
      </w:r>
      <w:r>
        <w:rPr>
          <w:rFonts w:cs="Arial"/>
        </w:rPr>
        <w:t xml:space="preserve"> </w:t>
      </w:r>
      <w:r w:rsidRPr="00723C82">
        <w:rPr>
          <w:rFonts w:cs="Arial"/>
        </w:rPr>
        <w:t>DB071710</w:t>
      </w:r>
    </w:p>
    <w:p w14:paraId="2DD19818" w14:textId="77777777" w:rsidR="00A81A2C" w:rsidRDefault="00A81A2C" w:rsidP="00EB5062">
      <w:pPr>
        <w:pStyle w:val="Heading1"/>
      </w:pPr>
    </w:p>
    <w:p w14:paraId="7B46B5DE" w14:textId="77777777" w:rsidR="00A81A2C" w:rsidRDefault="00A81A2C" w:rsidP="00EB5062">
      <w:pPr>
        <w:pStyle w:val="Heading1"/>
      </w:pPr>
    </w:p>
    <w:p w14:paraId="6BB8FC0E" w14:textId="5CC48C49" w:rsidR="000E71A3" w:rsidRPr="00EB5062" w:rsidRDefault="00DC2933" w:rsidP="00EB5062">
      <w:pPr>
        <w:pStyle w:val="Heading1"/>
      </w:pPr>
      <w:r w:rsidRPr="00EB5062">
        <w:t>2010 Winner</w:t>
      </w:r>
    </w:p>
    <w:p w14:paraId="6A9C6FB2" w14:textId="001805C2" w:rsidR="004B141A" w:rsidRDefault="00DC2933" w:rsidP="00EB5062">
      <w:pPr>
        <w:pStyle w:val="Heading1"/>
        <w:rPr>
          <w:rFonts w:cs="Arial"/>
          <w:szCs w:val="28"/>
        </w:rPr>
      </w:pPr>
      <w:r w:rsidRPr="00EB5062">
        <w:t>Zeitoun</w:t>
      </w:r>
      <w:r>
        <w:rPr>
          <w:rFonts w:cs="Arial"/>
          <w:szCs w:val="28"/>
        </w:rPr>
        <w:t xml:space="preserve"> </w:t>
      </w:r>
      <w:r w:rsidR="000E71A3" w:rsidRPr="00EB5062">
        <w:t>by</w:t>
      </w:r>
      <w:r w:rsidRPr="00EB5062">
        <w:t xml:space="preserve"> Dave Eggers</w:t>
      </w:r>
    </w:p>
    <w:p w14:paraId="3E40327C" w14:textId="77777777" w:rsidR="000E71A3" w:rsidRDefault="00DC2933" w:rsidP="0068658B">
      <w:pPr>
        <w:tabs>
          <w:tab w:val="left" w:pos="720"/>
          <w:tab w:val="left" w:pos="4320"/>
        </w:tabs>
        <w:rPr>
          <w:rFonts w:cs="Arial"/>
          <w:szCs w:val="28"/>
        </w:rPr>
      </w:pPr>
      <w:r>
        <w:rPr>
          <w:rFonts w:cs="Arial"/>
          <w:szCs w:val="28"/>
        </w:rPr>
        <w:t>Read by Steven</w:t>
      </w:r>
      <w:r w:rsidRPr="00DC2933">
        <w:t xml:space="preserve"> </w:t>
      </w:r>
      <w:r w:rsidRPr="00DC2933">
        <w:rPr>
          <w:rFonts w:cs="Arial"/>
          <w:szCs w:val="28"/>
        </w:rPr>
        <w:t>Carpenter</w:t>
      </w:r>
    </w:p>
    <w:p w14:paraId="0E75DDED" w14:textId="46E44537" w:rsidR="004B141A" w:rsidRDefault="00DC2933" w:rsidP="0068658B">
      <w:pPr>
        <w:tabs>
          <w:tab w:val="left" w:pos="720"/>
          <w:tab w:val="left" w:pos="4320"/>
        </w:tabs>
        <w:rPr>
          <w:rFonts w:cs="Arial"/>
          <w:szCs w:val="28"/>
        </w:rPr>
      </w:pPr>
      <w:r>
        <w:rPr>
          <w:rFonts w:cs="Arial"/>
          <w:szCs w:val="28"/>
        </w:rPr>
        <w:t>8 hours, 47 minutes</w:t>
      </w:r>
    </w:p>
    <w:p w14:paraId="5ACF93E7" w14:textId="77777777" w:rsidR="004B141A" w:rsidRDefault="0027411C" w:rsidP="0068658B">
      <w:pPr>
        <w:tabs>
          <w:tab w:val="left" w:pos="720"/>
          <w:tab w:val="left" w:pos="4320"/>
        </w:tabs>
        <w:rPr>
          <w:rFonts w:cs="Arial"/>
          <w:szCs w:val="28"/>
        </w:rPr>
      </w:pPr>
      <w:r w:rsidRPr="0027411C">
        <w:rPr>
          <w:rFonts w:cs="Arial"/>
          <w:szCs w:val="28"/>
        </w:rPr>
        <w:t>Describes the experiences of the owner of a New Orleans house-painting business during the 2005 Katrina hurricane and flood. Recounts the fleeing of Syrian American Zeitoun's wife and children, Zeitoun's decision to stay and help neighbors and clients, and his consequently inexplicable imprisonment and inability to contact family. Bestseller.  2009.</w:t>
      </w:r>
    </w:p>
    <w:p w14:paraId="6869F7B5" w14:textId="77777777" w:rsidR="00B13AC4" w:rsidRPr="00480C67" w:rsidRDefault="0027411C" w:rsidP="00B13AC4">
      <w:pPr>
        <w:tabs>
          <w:tab w:val="left" w:pos="720"/>
          <w:tab w:val="left" w:pos="4320"/>
        </w:tabs>
        <w:rPr>
          <w:rFonts w:cs="Arial"/>
        </w:rPr>
      </w:pPr>
      <w:r>
        <w:rPr>
          <w:rFonts w:cs="Arial"/>
        </w:rPr>
        <w:tab/>
      </w:r>
      <w:hyperlink r:id="rId32" w:history="1">
        <w:r w:rsidR="00B13AC4" w:rsidRPr="0027411C">
          <w:rPr>
            <w:rStyle w:val="Hyperlink"/>
            <w:rFonts w:cs="Arial"/>
          </w:rPr>
          <w:t>Download from BARD</w:t>
        </w:r>
        <w:r w:rsidRPr="0027411C">
          <w:rPr>
            <w:rStyle w:val="Hyperlink"/>
            <w:rFonts w:cs="Arial"/>
          </w:rPr>
          <w:t>: Zeitoun</w:t>
        </w:r>
      </w:hyperlink>
    </w:p>
    <w:p w14:paraId="4450BF15" w14:textId="77777777" w:rsidR="00B13AC4" w:rsidRPr="00480C67" w:rsidRDefault="0027411C" w:rsidP="00B13AC4">
      <w:pPr>
        <w:tabs>
          <w:tab w:val="left" w:pos="720"/>
          <w:tab w:val="left" w:pos="4320"/>
        </w:tabs>
        <w:rPr>
          <w:rFonts w:cs="Arial"/>
        </w:rPr>
      </w:pPr>
      <w:r>
        <w:rPr>
          <w:rFonts w:cs="Arial"/>
        </w:rPr>
        <w:tab/>
      </w:r>
      <w:r w:rsidR="00B13AC4" w:rsidRPr="00480C67">
        <w:rPr>
          <w:rFonts w:cs="Arial"/>
        </w:rPr>
        <w:t>Also available on digital cartridge</w:t>
      </w:r>
      <w:r>
        <w:rPr>
          <w:rFonts w:cs="Arial"/>
        </w:rPr>
        <w:t xml:space="preserve"> </w:t>
      </w:r>
      <w:r w:rsidRPr="0027411C">
        <w:rPr>
          <w:rFonts w:cs="Arial"/>
        </w:rPr>
        <w:t>DB069795</w:t>
      </w:r>
    </w:p>
    <w:p w14:paraId="68BF6AC8" w14:textId="62BBEE52" w:rsidR="00A81A2C" w:rsidRDefault="00A81A2C">
      <w:pPr>
        <w:rPr>
          <w:rFonts w:cs="Arial"/>
        </w:rPr>
      </w:pPr>
      <w:r>
        <w:rPr>
          <w:rFonts w:cs="Arial"/>
        </w:rPr>
        <w:br w:type="page"/>
      </w:r>
    </w:p>
    <w:p w14:paraId="127078EA" w14:textId="77777777" w:rsidR="009F66FF" w:rsidRDefault="009F66FF" w:rsidP="0068658B">
      <w:pPr>
        <w:tabs>
          <w:tab w:val="left" w:pos="720"/>
          <w:tab w:val="left" w:pos="4320"/>
        </w:tabs>
        <w:rPr>
          <w:rFonts w:cs="Arial"/>
        </w:rPr>
      </w:pPr>
    </w:p>
    <w:p w14:paraId="5589A2A7" w14:textId="105ECCFD" w:rsidR="000E71A3" w:rsidRPr="00EB5062" w:rsidRDefault="009F66FF" w:rsidP="00EB5062">
      <w:pPr>
        <w:pStyle w:val="Heading1"/>
      </w:pPr>
      <w:r w:rsidRPr="00EB5062">
        <w:t xml:space="preserve">2009 </w:t>
      </w:r>
      <w:r w:rsidR="000E71A3" w:rsidRPr="00EB5062">
        <w:t>W</w:t>
      </w:r>
      <w:r w:rsidRPr="00EB5062">
        <w:t>inner</w:t>
      </w:r>
    </w:p>
    <w:p w14:paraId="7FDB5EF4" w14:textId="1C31B9D6" w:rsidR="009F66FF" w:rsidRDefault="009F66FF" w:rsidP="00EB5062">
      <w:pPr>
        <w:pStyle w:val="Heading1"/>
        <w:rPr>
          <w:rFonts w:cs="Arial"/>
        </w:rPr>
      </w:pPr>
      <w:r w:rsidRPr="00EB5062">
        <w:t>Peace a Novel by Richard Bausch</w:t>
      </w:r>
    </w:p>
    <w:p w14:paraId="76FF4E59" w14:textId="77777777" w:rsidR="000E71A3" w:rsidRDefault="009F66FF" w:rsidP="0068658B">
      <w:pPr>
        <w:tabs>
          <w:tab w:val="left" w:pos="720"/>
          <w:tab w:val="left" w:pos="4320"/>
        </w:tabs>
        <w:rPr>
          <w:rFonts w:cs="Arial"/>
          <w:szCs w:val="28"/>
        </w:rPr>
      </w:pPr>
      <w:r>
        <w:rPr>
          <w:rFonts w:cs="Arial"/>
          <w:szCs w:val="28"/>
        </w:rPr>
        <w:t>Read by Christopher</w:t>
      </w:r>
      <w:r w:rsidRPr="009F66FF">
        <w:t xml:space="preserve"> </w:t>
      </w:r>
      <w:r>
        <w:rPr>
          <w:rFonts w:cs="Arial"/>
          <w:szCs w:val="28"/>
        </w:rPr>
        <w:t>Hurt</w:t>
      </w:r>
    </w:p>
    <w:p w14:paraId="1DD6AE74" w14:textId="511A3F68" w:rsidR="0027411C" w:rsidRDefault="009F66FF" w:rsidP="0068658B">
      <w:pPr>
        <w:tabs>
          <w:tab w:val="left" w:pos="720"/>
          <w:tab w:val="left" w:pos="4320"/>
        </w:tabs>
        <w:rPr>
          <w:rFonts w:cs="Arial"/>
          <w:szCs w:val="28"/>
        </w:rPr>
      </w:pPr>
      <w:r>
        <w:rPr>
          <w:rFonts w:cs="Arial"/>
          <w:szCs w:val="28"/>
        </w:rPr>
        <w:t>4 hours, 27 minutes</w:t>
      </w:r>
    </w:p>
    <w:p w14:paraId="4FEF5CB3" w14:textId="77777777" w:rsidR="009F66FF" w:rsidRDefault="009F66FF" w:rsidP="0068658B">
      <w:pPr>
        <w:tabs>
          <w:tab w:val="left" w:pos="720"/>
          <w:tab w:val="left" w:pos="4320"/>
        </w:tabs>
        <w:rPr>
          <w:rFonts w:cs="Arial"/>
          <w:szCs w:val="28"/>
        </w:rPr>
      </w:pPr>
      <w:r w:rsidRPr="009F66FF">
        <w:rPr>
          <w:rFonts w:cs="Arial"/>
          <w:szCs w:val="28"/>
        </w:rPr>
        <w:t>Italy, World War II. Three American soldiers undertake a dangerous assignment to locate retreating Germans. Corporal Robert Marson hires an elderly local to lead them over rough terrain, but as the men succumb to fear, they grow increasingly uncertain of their mission--and their guide. Strong language and some violence. 2008.</w:t>
      </w:r>
    </w:p>
    <w:p w14:paraId="2CC42096" w14:textId="77777777" w:rsidR="00B13AC4" w:rsidRPr="00480C67" w:rsidRDefault="009F66FF" w:rsidP="00B13AC4">
      <w:pPr>
        <w:tabs>
          <w:tab w:val="left" w:pos="720"/>
          <w:tab w:val="left" w:pos="4320"/>
        </w:tabs>
        <w:rPr>
          <w:rFonts w:cs="Arial"/>
        </w:rPr>
      </w:pPr>
      <w:r>
        <w:rPr>
          <w:rFonts w:cs="Arial"/>
        </w:rPr>
        <w:tab/>
      </w:r>
      <w:hyperlink r:id="rId33" w:history="1">
        <w:r w:rsidR="00B13AC4" w:rsidRPr="00945FCA">
          <w:rPr>
            <w:rStyle w:val="Hyperlink"/>
            <w:rFonts w:cs="Arial"/>
          </w:rPr>
          <w:t>Download from BARD</w:t>
        </w:r>
        <w:r w:rsidRPr="00945FCA">
          <w:rPr>
            <w:rStyle w:val="Hyperlink"/>
            <w:rFonts w:cs="Arial"/>
          </w:rPr>
          <w:t>: Peace a Novel</w:t>
        </w:r>
      </w:hyperlink>
    </w:p>
    <w:p w14:paraId="7B22E0FF" w14:textId="77777777" w:rsidR="00C32FD0" w:rsidRDefault="009F66FF" w:rsidP="00B13AC4">
      <w:pPr>
        <w:tabs>
          <w:tab w:val="left" w:pos="720"/>
          <w:tab w:val="left" w:pos="4320"/>
        </w:tabs>
        <w:rPr>
          <w:rFonts w:cs="Arial"/>
        </w:rPr>
      </w:pPr>
      <w:r>
        <w:rPr>
          <w:rFonts w:cs="Arial"/>
        </w:rPr>
        <w:tab/>
      </w:r>
      <w:r w:rsidR="00B13AC4" w:rsidRPr="00480C67">
        <w:rPr>
          <w:rFonts w:cs="Arial"/>
        </w:rPr>
        <w:t>Also available on digital cartridge</w:t>
      </w:r>
      <w:r w:rsidR="00945FCA">
        <w:rPr>
          <w:rFonts w:cs="Arial"/>
        </w:rPr>
        <w:t xml:space="preserve"> </w:t>
      </w:r>
      <w:r w:rsidR="00945FCA" w:rsidRPr="00945FCA">
        <w:rPr>
          <w:rFonts w:cs="Arial"/>
        </w:rPr>
        <w:t>DB068090</w:t>
      </w:r>
    </w:p>
    <w:p w14:paraId="241D6CD3" w14:textId="3B6D96CE" w:rsidR="00B13AC4" w:rsidRDefault="00B13AC4" w:rsidP="0068658B">
      <w:pPr>
        <w:tabs>
          <w:tab w:val="left" w:pos="720"/>
          <w:tab w:val="left" w:pos="4320"/>
        </w:tabs>
        <w:rPr>
          <w:rFonts w:cs="Arial"/>
        </w:rPr>
      </w:pPr>
    </w:p>
    <w:p w14:paraId="763F3B05" w14:textId="77777777" w:rsidR="000E71A3" w:rsidRDefault="000E71A3" w:rsidP="0068658B">
      <w:pPr>
        <w:tabs>
          <w:tab w:val="left" w:pos="720"/>
          <w:tab w:val="left" w:pos="4320"/>
        </w:tabs>
        <w:rPr>
          <w:rFonts w:cs="Arial"/>
        </w:rPr>
      </w:pPr>
    </w:p>
    <w:p w14:paraId="0854BD02" w14:textId="1FEAC839" w:rsidR="008E7E5C" w:rsidRPr="00EB5062" w:rsidRDefault="0013452F" w:rsidP="00EB5062">
      <w:pPr>
        <w:pStyle w:val="Heading1"/>
      </w:pPr>
      <w:r w:rsidRPr="00EB5062">
        <w:t>2008 Winner</w:t>
      </w:r>
      <w:r w:rsidR="008E7E5C" w:rsidRPr="00EB5062">
        <w:t>s</w:t>
      </w:r>
    </w:p>
    <w:p w14:paraId="17E494F3" w14:textId="15200461" w:rsidR="0013452F" w:rsidRDefault="0013452F" w:rsidP="00EB5062">
      <w:pPr>
        <w:pStyle w:val="Heading1"/>
        <w:rPr>
          <w:rFonts w:cs="Arial"/>
          <w:szCs w:val="28"/>
          <w:lang w:val="en"/>
        </w:rPr>
      </w:pPr>
      <w:r w:rsidRPr="00EB5062">
        <w:t>The Brief Wondrous Life of Oscar Wao by Junot Diaz</w:t>
      </w:r>
      <w:r w:rsidRPr="00A839D0">
        <w:rPr>
          <w:rFonts w:cs="Arial"/>
          <w:szCs w:val="28"/>
          <w:lang w:val="en"/>
        </w:rPr>
        <w:t xml:space="preserve"> </w:t>
      </w:r>
    </w:p>
    <w:p w14:paraId="59FC2D9D" w14:textId="77777777" w:rsidR="008E7E5C" w:rsidRDefault="0013452F" w:rsidP="0013452F">
      <w:pPr>
        <w:tabs>
          <w:tab w:val="left" w:pos="720"/>
          <w:tab w:val="left" w:pos="4320"/>
        </w:tabs>
        <w:rPr>
          <w:rFonts w:cs="Arial"/>
          <w:szCs w:val="28"/>
          <w:lang w:val="en"/>
        </w:rPr>
      </w:pPr>
      <w:r>
        <w:rPr>
          <w:rFonts w:cs="Arial"/>
          <w:szCs w:val="28"/>
          <w:lang w:val="en"/>
        </w:rPr>
        <w:t>Read by Barry</w:t>
      </w:r>
      <w:r w:rsidRPr="00D51EA1">
        <w:t xml:space="preserve"> </w:t>
      </w:r>
      <w:r>
        <w:rPr>
          <w:rFonts w:cs="Arial"/>
          <w:szCs w:val="28"/>
          <w:lang w:val="en"/>
        </w:rPr>
        <w:t>Bernson</w:t>
      </w:r>
    </w:p>
    <w:p w14:paraId="3732EDE4" w14:textId="019C086F" w:rsidR="0013452F" w:rsidRDefault="0013452F" w:rsidP="0013452F">
      <w:pPr>
        <w:tabs>
          <w:tab w:val="left" w:pos="720"/>
          <w:tab w:val="left" w:pos="4320"/>
        </w:tabs>
        <w:rPr>
          <w:rFonts w:cs="Arial"/>
          <w:szCs w:val="28"/>
          <w:lang w:val="en"/>
        </w:rPr>
      </w:pPr>
      <w:r>
        <w:rPr>
          <w:rFonts w:cs="Arial"/>
          <w:szCs w:val="28"/>
          <w:lang w:val="en"/>
        </w:rPr>
        <w:t>9 hours, 33 minutes</w:t>
      </w:r>
    </w:p>
    <w:p w14:paraId="37DD25D6" w14:textId="77777777" w:rsidR="0013452F" w:rsidRDefault="0013452F" w:rsidP="0013452F">
      <w:pPr>
        <w:tabs>
          <w:tab w:val="left" w:pos="720"/>
          <w:tab w:val="left" w:pos="4320"/>
        </w:tabs>
        <w:rPr>
          <w:rFonts w:cs="Arial"/>
          <w:szCs w:val="28"/>
          <w:lang w:val="en"/>
        </w:rPr>
      </w:pPr>
      <w:r w:rsidRPr="00D51EA1">
        <w:rPr>
          <w:rFonts w:cs="Arial"/>
          <w:szCs w:val="28"/>
          <w:lang w:val="en"/>
        </w:rPr>
        <w:t xml:space="preserve">New Jersey. Overweight Dominican American Oscar works as a substitute teacher and dreams about being a famous writer. Oscar grew up with his rebellious sister Lola and beautiful mother, but the ancient curse of </w:t>
      </w:r>
      <w:proofErr w:type="spellStart"/>
      <w:r w:rsidRPr="00D51EA1">
        <w:rPr>
          <w:rFonts w:cs="Arial"/>
          <w:szCs w:val="28"/>
          <w:lang w:val="en"/>
        </w:rPr>
        <w:t>fukú</w:t>
      </w:r>
      <w:proofErr w:type="spellEnd"/>
      <w:r w:rsidRPr="00D51EA1">
        <w:rPr>
          <w:rFonts w:cs="Arial"/>
          <w:szCs w:val="28"/>
          <w:lang w:val="en"/>
        </w:rPr>
        <w:t xml:space="preserve"> haunts their lives--until he decides to do something about it. Violence and strong language. Pulitzer Prize. Bestseller. 2007.</w:t>
      </w:r>
    </w:p>
    <w:p w14:paraId="3A014CB2" w14:textId="77777777" w:rsidR="0013452F" w:rsidRPr="00A839D0" w:rsidRDefault="0013452F" w:rsidP="0013452F">
      <w:pPr>
        <w:tabs>
          <w:tab w:val="left" w:pos="720"/>
          <w:tab w:val="left" w:pos="4320"/>
        </w:tabs>
        <w:rPr>
          <w:rFonts w:cs="Arial"/>
          <w:szCs w:val="28"/>
        </w:rPr>
      </w:pPr>
      <w:r>
        <w:rPr>
          <w:rFonts w:cs="Arial"/>
          <w:szCs w:val="28"/>
        </w:rPr>
        <w:tab/>
      </w:r>
      <w:hyperlink r:id="rId34" w:history="1">
        <w:r w:rsidRPr="00B563CD">
          <w:rPr>
            <w:rStyle w:val="Hyperlink"/>
            <w:rFonts w:cs="Arial"/>
            <w:szCs w:val="28"/>
          </w:rPr>
          <w:t>Download from BARD: The Brief Wondrous Life of Oscar Wao</w:t>
        </w:r>
      </w:hyperlink>
    </w:p>
    <w:p w14:paraId="5EE82D37" w14:textId="3DE89FC9" w:rsidR="0013452F" w:rsidRPr="00A839D0" w:rsidRDefault="0013452F" w:rsidP="0013452F">
      <w:pPr>
        <w:tabs>
          <w:tab w:val="left" w:pos="720"/>
          <w:tab w:val="left" w:pos="4320"/>
        </w:tabs>
        <w:rPr>
          <w:rFonts w:cs="Arial"/>
          <w:szCs w:val="28"/>
        </w:rPr>
      </w:pPr>
      <w:r>
        <w:rPr>
          <w:rFonts w:cs="Arial"/>
          <w:szCs w:val="28"/>
        </w:rPr>
        <w:tab/>
      </w:r>
      <w:r w:rsidRPr="00A839D0">
        <w:rPr>
          <w:rFonts w:cs="Arial"/>
          <w:szCs w:val="28"/>
        </w:rPr>
        <w:t xml:space="preserve">Also available on </w:t>
      </w:r>
      <w:r w:rsidR="008E7E5C">
        <w:rPr>
          <w:rFonts w:cs="Arial"/>
          <w:szCs w:val="28"/>
        </w:rPr>
        <w:t>digital cartridge</w:t>
      </w:r>
      <w:r>
        <w:rPr>
          <w:rFonts w:cs="Arial"/>
          <w:szCs w:val="28"/>
        </w:rPr>
        <w:t xml:space="preserve"> </w:t>
      </w:r>
      <w:r w:rsidR="008E7E5C">
        <w:rPr>
          <w:rFonts w:cs="Arial"/>
          <w:szCs w:val="28"/>
        </w:rPr>
        <w:t>DB</w:t>
      </w:r>
      <w:r w:rsidRPr="00424485">
        <w:rPr>
          <w:rFonts w:cs="Arial"/>
          <w:szCs w:val="28"/>
        </w:rPr>
        <w:t>065402</w:t>
      </w:r>
    </w:p>
    <w:p w14:paraId="18250787" w14:textId="77777777" w:rsidR="00CD6D80" w:rsidRDefault="00CD6D80" w:rsidP="0068658B">
      <w:pPr>
        <w:tabs>
          <w:tab w:val="left" w:pos="720"/>
          <w:tab w:val="left" w:pos="4320"/>
        </w:tabs>
        <w:rPr>
          <w:rFonts w:cs="Arial"/>
          <w:szCs w:val="28"/>
        </w:rPr>
      </w:pPr>
    </w:p>
    <w:p w14:paraId="15C5B315" w14:textId="77777777" w:rsidR="00A81A2C" w:rsidRDefault="00A81A2C" w:rsidP="0068658B">
      <w:pPr>
        <w:tabs>
          <w:tab w:val="left" w:pos="720"/>
          <w:tab w:val="left" w:pos="4320"/>
        </w:tabs>
        <w:rPr>
          <w:rFonts w:cs="Arial"/>
          <w:szCs w:val="28"/>
        </w:rPr>
      </w:pPr>
    </w:p>
    <w:p w14:paraId="5F9E7D1D" w14:textId="3A6ECF15" w:rsidR="0013452F" w:rsidRDefault="00DD291F" w:rsidP="00EB5062">
      <w:pPr>
        <w:pStyle w:val="Heading1"/>
        <w:rPr>
          <w:rFonts w:cs="Arial"/>
          <w:szCs w:val="28"/>
        </w:rPr>
      </w:pPr>
      <w:r w:rsidRPr="00EB5062">
        <w:t>Brother, I’m Dying by Edwidge Danticat</w:t>
      </w:r>
    </w:p>
    <w:p w14:paraId="59ED3305" w14:textId="77777777" w:rsidR="008E7E5C" w:rsidRDefault="00DD291F" w:rsidP="0068658B">
      <w:pPr>
        <w:tabs>
          <w:tab w:val="left" w:pos="720"/>
          <w:tab w:val="left" w:pos="4320"/>
        </w:tabs>
        <w:rPr>
          <w:rFonts w:cs="Arial"/>
          <w:szCs w:val="28"/>
        </w:rPr>
      </w:pPr>
      <w:r>
        <w:rPr>
          <w:rFonts w:cs="Arial"/>
          <w:szCs w:val="28"/>
        </w:rPr>
        <w:t>Read by</w:t>
      </w:r>
      <w:r w:rsidR="00431C80">
        <w:rPr>
          <w:rFonts w:cs="Arial"/>
          <w:szCs w:val="28"/>
        </w:rPr>
        <w:t xml:space="preserve"> Robin</w:t>
      </w:r>
      <w:r w:rsidR="00431C80" w:rsidRPr="00431C80">
        <w:t xml:space="preserve"> </w:t>
      </w:r>
      <w:r w:rsidR="00431C80" w:rsidRPr="00431C80">
        <w:rPr>
          <w:rFonts w:cs="Arial"/>
          <w:szCs w:val="28"/>
        </w:rPr>
        <w:t>Miles</w:t>
      </w:r>
    </w:p>
    <w:p w14:paraId="5E32AEC7" w14:textId="3C9FCFA1" w:rsidR="00DD291F" w:rsidRDefault="00431C80" w:rsidP="0068658B">
      <w:pPr>
        <w:tabs>
          <w:tab w:val="left" w:pos="720"/>
          <w:tab w:val="left" w:pos="4320"/>
        </w:tabs>
        <w:rPr>
          <w:rFonts w:cs="Arial"/>
          <w:szCs w:val="28"/>
        </w:rPr>
      </w:pPr>
      <w:r>
        <w:rPr>
          <w:rFonts w:cs="Arial"/>
          <w:szCs w:val="28"/>
        </w:rPr>
        <w:t>7 hours, 54 minutes</w:t>
      </w:r>
    </w:p>
    <w:p w14:paraId="5968020D" w14:textId="77777777" w:rsidR="0013452F" w:rsidRDefault="00431C80" w:rsidP="0068658B">
      <w:pPr>
        <w:tabs>
          <w:tab w:val="left" w:pos="720"/>
          <w:tab w:val="left" w:pos="4320"/>
        </w:tabs>
        <w:rPr>
          <w:rFonts w:cs="Arial"/>
          <w:szCs w:val="28"/>
        </w:rPr>
      </w:pPr>
      <w:r w:rsidRPr="00431C80">
        <w:rPr>
          <w:rFonts w:cs="Arial"/>
          <w:szCs w:val="28"/>
        </w:rPr>
        <w:t xml:space="preserve">Author recalls her childhood in Haiti where she was raised by her uncle Joseph, a minister. Describes their volatile Port-au-Prince neighborhood and her uncle's treatment at the hands of a pro-Aristide mob and U.S. Customs officials. Some violence and some strong language. </w:t>
      </w:r>
      <w:proofErr w:type="spellStart"/>
      <w:r w:rsidRPr="00431C80">
        <w:rPr>
          <w:rFonts w:cs="Arial"/>
          <w:szCs w:val="28"/>
        </w:rPr>
        <w:t>Nat'l</w:t>
      </w:r>
      <w:proofErr w:type="spellEnd"/>
      <w:r w:rsidRPr="00431C80">
        <w:rPr>
          <w:rFonts w:cs="Arial"/>
          <w:szCs w:val="28"/>
        </w:rPr>
        <w:t xml:space="preserve"> Book Award Finalist. 2007.</w:t>
      </w:r>
    </w:p>
    <w:p w14:paraId="06238CEF" w14:textId="77777777" w:rsidR="00B13AC4" w:rsidRPr="00480C67" w:rsidRDefault="00DD291F" w:rsidP="00B13AC4">
      <w:pPr>
        <w:tabs>
          <w:tab w:val="left" w:pos="720"/>
          <w:tab w:val="left" w:pos="4320"/>
        </w:tabs>
        <w:rPr>
          <w:rFonts w:cs="Arial"/>
        </w:rPr>
      </w:pPr>
      <w:r>
        <w:rPr>
          <w:rFonts w:cs="Arial"/>
        </w:rPr>
        <w:tab/>
      </w:r>
      <w:hyperlink r:id="rId35" w:history="1">
        <w:r w:rsidR="00B13AC4" w:rsidRPr="00431C80">
          <w:rPr>
            <w:rStyle w:val="Hyperlink"/>
            <w:rFonts w:cs="Arial"/>
          </w:rPr>
          <w:t>Download from BARD</w:t>
        </w:r>
        <w:r w:rsidRPr="00431C80">
          <w:rPr>
            <w:rStyle w:val="Hyperlink"/>
            <w:rFonts w:cs="Arial"/>
          </w:rPr>
          <w:t>: Brother, I’m Dying</w:t>
        </w:r>
      </w:hyperlink>
    </w:p>
    <w:p w14:paraId="1CE268FE" w14:textId="77777777" w:rsidR="00B13AC4" w:rsidRPr="00480C67" w:rsidRDefault="00DD291F" w:rsidP="00B13AC4">
      <w:pPr>
        <w:tabs>
          <w:tab w:val="left" w:pos="720"/>
          <w:tab w:val="left" w:pos="4320"/>
        </w:tabs>
        <w:rPr>
          <w:rFonts w:cs="Arial"/>
        </w:rPr>
      </w:pPr>
      <w:r>
        <w:rPr>
          <w:rFonts w:cs="Arial"/>
        </w:rPr>
        <w:tab/>
      </w:r>
      <w:r w:rsidR="00B13AC4" w:rsidRPr="00480C67">
        <w:rPr>
          <w:rFonts w:cs="Arial"/>
        </w:rPr>
        <w:t>Also available on digital cartridge</w:t>
      </w:r>
      <w:r w:rsidR="00431C80">
        <w:rPr>
          <w:rFonts w:cs="Arial"/>
        </w:rPr>
        <w:t xml:space="preserve"> </w:t>
      </w:r>
      <w:r w:rsidR="00431C80" w:rsidRPr="00431C80">
        <w:rPr>
          <w:rFonts w:cs="Arial"/>
        </w:rPr>
        <w:t>DB066074</w:t>
      </w:r>
    </w:p>
    <w:p w14:paraId="34E2ACA5" w14:textId="5C73F203" w:rsidR="00A81A2C" w:rsidRDefault="00A81A2C">
      <w:pPr>
        <w:rPr>
          <w:rFonts w:cs="Arial"/>
        </w:rPr>
      </w:pPr>
      <w:r>
        <w:rPr>
          <w:rFonts w:cs="Arial"/>
        </w:rPr>
        <w:br w:type="page"/>
      </w:r>
    </w:p>
    <w:p w14:paraId="7705FDA5" w14:textId="77777777" w:rsidR="00144E40" w:rsidRDefault="00144E40" w:rsidP="0068658B">
      <w:pPr>
        <w:tabs>
          <w:tab w:val="left" w:pos="720"/>
          <w:tab w:val="left" w:pos="4320"/>
        </w:tabs>
        <w:rPr>
          <w:rFonts w:cs="Arial"/>
        </w:rPr>
      </w:pPr>
    </w:p>
    <w:p w14:paraId="18F5D9A0" w14:textId="0D100309" w:rsidR="008E7E5C" w:rsidRPr="00EB5062" w:rsidRDefault="00144E40" w:rsidP="00EB5062">
      <w:pPr>
        <w:pStyle w:val="Heading1"/>
      </w:pPr>
      <w:r w:rsidRPr="00EB5062">
        <w:t>2006 Winner</w:t>
      </w:r>
    </w:p>
    <w:p w14:paraId="3BE09CA0" w14:textId="418B52D7" w:rsidR="00431C80" w:rsidRDefault="00144E40" w:rsidP="00EB5062">
      <w:pPr>
        <w:pStyle w:val="Heading1"/>
        <w:rPr>
          <w:rFonts w:cs="Arial"/>
          <w:szCs w:val="28"/>
        </w:rPr>
      </w:pPr>
      <w:r w:rsidRPr="00EB5062">
        <w:t>A Changed Man a Novel by Francine Prose</w:t>
      </w:r>
    </w:p>
    <w:p w14:paraId="465128E7" w14:textId="77777777" w:rsidR="008E7E5C" w:rsidRDefault="00144E40" w:rsidP="0068658B">
      <w:pPr>
        <w:tabs>
          <w:tab w:val="left" w:pos="720"/>
          <w:tab w:val="left" w:pos="4320"/>
        </w:tabs>
        <w:rPr>
          <w:rFonts w:cs="Arial"/>
          <w:szCs w:val="28"/>
        </w:rPr>
      </w:pPr>
      <w:r>
        <w:rPr>
          <w:rFonts w:cs="Arial"/>
          <w:szCs w:val="28"/>
        </w:rPr>
        <w:t>Read by</w:t>
      </w:r>
      <w:r w:rsidR="00774364">
        <w:rPr>
          <w:rFonts w:cs="Arial"/>
          <w:szCs w:val="28"/>
        </w:rPr>
        <w:t xml:space="preserve"> David</w:t>
      </w:r>
      <w:r w:rsidR="00774364" w:rsidRPr="00774364">
        <w:t xml:space="preserve"> </w:t>
      </w:r>
      <w:r w:rsidR="00774364" w:rsidRPr="00774364">
        <w:rPr>
          <w:rFonts w:cs="Arial"/>
          <w:szCs w:val="28"/>
        </w:rPr>
        <w:t>Hartley-Margolin</w:t>
      </w:r>
    </w:p>
    <w:p w14:paraId="32E57F5E" w14:textId="2107E10B" w:rsidR="00144E40" w:rsidRDefault="00774364" w:rsidP="0068658B">
      <w:pPr>
        <w:tabs>
          <w:tab w:val="left" w:pos="720"/>
          <w:tab w:val="left" w:pos="4320"/>
        </w:tabs>
        <w:rPr>
          <w:rFonts w:cs="Arial"/>
          <w:szCs w:val="28"/>
        </w:rPr>
      </w:pPr>
      <w:r>
        <w:rPr>
          <w:rFonts w:cs="Arial"/>
          <w:szCs w:val="28"/>
        </w:rPr>
        <w:t>15 hours, 38 minutes</w:t>
      </w:r>
    </w:p>
    <w:p w14:paraId="2953F970" w14:textId="77777777" w:rsidR="00144E40" w:rsidRDefault="00774364" w:rsidP="0068658B">
      <w:pPr>
        <w:tabs>
          <w:tab w:val="left" w:pos="720"/>
          <w:tab w:val="left" w:pos="4320"/>
        </w:tabs>
        <w:rPr>
          <w:rFonts w:cs="Arial"/>
          <w:szCs w:val="28"/>
        </w:rPr>
      </w:pPr>
      <w:r w:rsidRPr="00774364">
        <w:rPr>
          <w:rFonts w:cs="Arial"/>
          <w:szCs w:val="28"/>
        </w:rPr>
        <w:t>Neo-Nazi Vincent Nolan walks into the World Brotherhood Watch headquarters intending to help them work for human rights. Meyer Maslow, the foundation's head and a Holocaust survivor, is skeptical of Vincent's sincerity. As Vincent transforms his life, he also changes those around him. Some strong language. 2005.</w:t>
      </w:r>
    </w:p>
    <w:p w14:paraId="159511AF" w14:textId="77777777" w:rsidR="00B13AC4" w:rsidRPr="00480C67" w:rsidRDefault="00774364" w:rsidP="00B13AC4">
      <w:pPr>
        <w:tabs>
          <w:tab w:val="left" w:pos="720"/>
          <w:tab w:val="left" w:pos="4320"/>
        </w:tabs>
        <w:rPr>
          <w:rFonts w:cs="Arial"/>
        </w:rPr>
      </w:pPr>
      <w:r>
        <w:rPr>
          <w:rFonts w:cs="Arial"/>
        </w:rPr>
        <w:tab/>
      </w:r>
      <w:hyperlink r:id="rId36" w:history="1">
        <w:r w:rsidR="00B13AC4" w:rsidRPr="00774364">
          <w:rPr>
            <w:rStyle w:val="Hyperlink"/>
            <w:rFonts w:cs="Arial"/>
          </w:rPr>
          <w:t>Download from BARD</w:t>
        </w:r>
        <w:r w:rsidRPr="00774364">
          <w:rPr>
            <w:rStyle w:val="Hyperlink"/>
            <w:rFonts w:cs="Arial"/>
          </w:rPr>
          <w:t>: A Changed Man a Novel</w:t>
        </w:r>
      </w:hyperlink>
    </w:p>
    <w:p w14:paraId="12E23649" w14:textId="3A5118F5" w:rsidR="00B13AC4" w:rsidRPr="00EB5062" w:rsidRDefault="00774364" w:rsidP="007D0305">
      <w:pPr>
        <w:tabs>
          <w:tab w:val="left" w:pos="720"/>
          <w:tab w:val="left" w:pos="4320"/>
        </w:tabs>
        <w:rPr>
          <w:rFonts w:cs="Arial"/>
          <w:szCs w:val="28"/>
        </w:rPr>
      </w:pPr>
      <w:r>
        <w:rPr>
          <w:rFonts w:cs="Arial"/>
        </w:rPr>
        <w:tab/>
      </w:r>
      <w:r w:rsidR="00B13AC4" w:rsidRPr="00480C67">
        <w:rPr>
          <w:rFonts w:cs="Arial"/>
        </w:rPr>
        <w:t xml:space="preserve">Also </w:t>
      </w:r>
      <w:r w:rsidR="00B13AC4" w:rsidRPr="00480C67">
        <w:rPr>
          <w:rFonts w:cs="Arial"/>
          <w:szCs w:val="28"/>
        </w:rPr>
        <w:t xml:space="preserve">available on </w:t>
      </w:r>
      <w:r w:rsidR="008E7E5C">
        <w:rPr>
          <w:rFonts w:cs="Arial"/>
          <w:szCs w:val="28"/>
        </w:rPr>
        <w:t>digital cartridge DB</w:t>
      </w:r>
      <w:r w:rsidRPr="00774364">
        <w:rPr>
          <w:rFonts w:cs="Arial"/>
          <w:szCs w:val="28"/>
        </w:rPr>
        <w:t>061361</w:t>
      </w:r>
    </w:p>
    <w:sectPr w:rsidR="00B13AC4" w:rsidRPr="00EB5062" w:rsidSect="00A7761B">
      <w:footerReference w:type="default" r:id="rId37"/>
      <w:headerReference w:type="first" r:id="rId38"/>
      <w:pgSz w:w="12240" w:h="15840"/>
      <w:pgMar w:top="720" w:right="1152" w:bottom="432" w:left="1152"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E4436" w14:textId="77777777" w:rsidR="00171F9E" w:rsidRDefault="00171F9E" w:rsidP="00E30336">
      <w:r>
        <w:separator/>
      </w:r>
    </w:p>
  </w:endnote>
  <w:endnote w:type="continuationSeparator" w:id="0">
    <w:p w14:paraId="040F95AC" w14:textId="77777777" w:rsidR="00171F9E" w:rsidRDefault="00171F9E" w:rsidP="00E30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Miriam">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59473" w14:textId="7D2DE50C" w:rsidR="00E77CF9" w:rsidRDefault="000A50EF" w:rsidP="00252D17">
    <w:pPr>
      <w:pStyle w:val="Footer"/>
    </w:pPr>
    <w:r w:rsidRPr="000A50EF">
      <w:t>Award Winners: Dayton Literary Peace Prize</w:t>
    </w:r>
    <w:r w:rsidR="0095106B">
      <w:tab/>
    </w:r>
    <w:r w:rsidR="00E77CF9">
      <w:t xml:space="preserve">Page </w:t>
    </w:r>
    <w:r w:rsidR="00E77CF9">
      <w:rPr>
        <w:b/>
        <w:bCs/>
        <w:sz w:val="24"/>
      </w:rPr>
      <w:fldChar w:fldCharType="begin"/>
    </w:r>
    <w:r w:rsidR="00E77CF9">
      <w:rPr>
        <w:b/>
        <w:bCs/>
      </w:rPr>
      <w:instrText xml:space="preserve"> PAGE </w:instrText>
    </w:r>
    <w:r w:rsidR="00E77CF9">
      <w:rPr>
        <w:b/>
        <w:bCs/>
        <w:sz w:val="24"/>
      </w:rPr>
      <w:fldChar w:fldCharType="separate"/>
    </w:r>
    <w:r w:rsidR="00C16660">
      <w:rPr>
        <w:b/>
        <w:bCs/>
        <w:noProof/>
      </w:rPr>
      <w:t>1</w:t>
    </w:r>
    <w:r w:rsidR="00E77CF9">
      <w:rPr>
        <w:b/>
        <w:bCs/>
        <w:sz w:val="24"/>
      </w:rPr>
      <w:fldChar w:fldCharType="end"/>
    </w:r>
    <w:r w:rsidR="00E77CF9">
      <w:t xml:space="preserve"> of </w:t>
    </w:r>
    <w:r w:rsidR="00E77CF9">
      <w:rPr>
        <w:b/>
        <w:bCs/>
        <w:sz w:val="24"/>
      </w:rPr>
      <w:fldChar w:fldCharType="begin"/>
    </w:r>
    <w:r w:rsidR="00E77CF9">
      <w:rPr>
        <w:b/>
        <w:bCs/>
      </w:rPr>
      <w:instrText xml:space="preserve"> NUMPAGES  </w:instrText>
    </w:r>
    <w:r w:rsidR="00E77CF9">
      <w:rPr>
        <w:b/>
        <w:bCs/>
        <w:sz w:val="24"/>
      </w:rPr>
      <w:fldChar w:fldCharType="separate"/>
    </w:r>
    <w:r w:rsidR="00C16660">
      <w:rPr>
        <w:b/>
        <w:bCs/>
        <w:noProof/>
      </w:rPr>
      <w:t>4</w:t>
    </w:r>
    <w:r w:rsidR="00E77CF9">
      <w:rPr>
        <w:b/>
        <w:bCs/>
        <w:sz w:val="24"/>
      </w:rPr>
      <w:fldChar w:fldCharType="end"/>
    </w:r>
  </w:p>
  <w:p w14:paraId="0CBCC41E" w14:textId="77777777" w:rsidR="00E30336" w:rsidRDefault="00E30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96892" w14:textId="77777777" w:rsidR="00171F9E" w:rsidRDefault="00171F9E" w:rsidP="00E30336">
      <w:r>
        <w:separator/>
      </w:r>
    </w:p>
  </w:footnote>
  <w:footnote w:type="continuationSeparator" w:id="0">
    <w:p w14:paraId="62EF4C34" w14:textId="77777777" w:rsidR="00171F9E" w:rsidRDefault="00171F9E" w:rsidP="00E30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3E57D" w14:textId="7C196602" w:rsidR="00A7761B" w:rsidRDefault="003C05C2">
    <w:pPr>
      <w:pStyle w:val="Header"/>
    </w:pPr>
    <w:r>
      <w:rPr>
        <w:noProof/>
      </w:rPr>
      <w:drawing>
        <wp:inline distT="0" distB="0" distL="0" distR="0" wp14:anchorId="6A5C0A5A" wp14:editId="2C52DFF0">
          <wp:extent cx="1381125" cy="1295400"/>
          <wp:effectExtent l="0" t="0" r="9525" b="0"/>
          <wp:docPr id="1" name="Picture 1" descr="BTBL Logo&#10;&#10;Logo shows an open book, btbl written in braille dots across its pages. From the top of the book come concentric rings symbolizing sound waves. The outermost ring reads BRAILLE AND TALKING BOOK LIBRARY.  A ribbon banner below the open book reads BTBL. At bottom reads CALIFORNIA STATE LIBRAR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TBL Logo&#10;&#10;Logo shows an open book, btbl written in braille dots across its pages. From the top of the book come concentric rings symbolizing sound waves. The outermost ring reads BRAILLE AND TALKING BOOK LIBRARY.  A ribbon banner below the open book reads BTBL. At bottom reads CALIFORNIA STATE LIBRARY.&#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95400"/>
                  </a:xfrm>
                  <a:prstGeom prst="rect">
                    <a:avLst/>
                  </a:prstGeom>
                  <a:noFill/>
                  <a:ln>
                    <a:noFill/>
                  </a:ln>
                </pic:spPr>
              </pic:pic>
            </a:graphicData>
          </a:graphic>
        </wp:inline>
      </w:drawing>
    </w:r>
    <w:r>
      <w:rPr>
        <w:noProof/>
      </w:rPr>
      <mc:AlternateContent>
        <mc:Choice Requires="wps">
          <w:drawing>
            <wp:inline distT="0" distB="0" distL="0" distR="0" wp14:anchorId="7CFF5490" wp14:editId="2DB13EA3">
              <wp:extent cx="4457700" cy="589280"/>
              <wp:effectExtent l="0" t="0" r="0" b="12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589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2D2EC" w14:textId="77777777" w:rsidR="003C05C2" w:rsidRDefault="003C05C2" w:rsidP="003C05C2">
                          <w:pPr>
                            <w:rPr>
                              <w:rFonts w:ascii="Calibri" w:eastAsia="SimHei" w:hAnsi="Calibri" w:cs="Miriam"/>
                              <w:b/>
                              <w:color w:val="1F497D"/>
                              <w:sz w:val="36"/>
                            </w:rPr>
                          </w:pPr>
                          <w:r>
                            <w:rPr>
                              <w:rFonts w:ascii="Calibri" w:eastAsia="SimHei" w:hAnsi="Calibri" w:cs="Miriam"/>
                              <w:b/>
                              <w:color w:val="1F497D"/>
                              <w:sz w:val="36"/>
                            </w:rPr>
                            <w:t xml:space="preserve">BRAILLE AND TALKING BOOK LIBRARY </w:t>
                          </w:r>
                        </w:p>
                        <w:p w14:paraId="2F2273A3" w14:textId="06AC2542" w:rsidR="003C05C2" w:rsidRDefault="003C05C2" w:rsidP="003C05C2">
                          <w:r>
                            <w:t xml:space="preserve">(800) 952-5666; </w:t>
                          </w:r>
                          <w:hyperlink r:id="rId2" w:history="1">
                            <w:r>
                              <w:rPr>
                                <w:rStyle w:val="Hyperlink"/>
                              </w:rPr>
                              <w:t>btbl.ca.gov</w:t>
                            </w:r>
                          </w:hyperlink>
                          <w:r>
                            <w:t>; btbl@library.ca.gov</w:t>
                          </w:r>
                        </w:p>
                      </w:txbxContent>
                    </wps:txbx>
                    <wps:bodyPr rot="0" vert="horz" wrap="square" lIns="91440" tIns="45720" rIns="91440" bIns="45720" anchor="t" anchorCtr="0" upright="1">
                      <a:spAutoFit/>
                    </wps:bodyPr>
                  </wps:wsp>
                </a:graphicData>
              </a:graphic>
            </wp:inline>
          </w:drawing>
        </mc:Choice>
        <mc:Fallback>
          <w:pict>
            <v:shapetype w14:anchorId="7CFF5490" id="_x0000_t202" coordsize="21600,21600" o:spt="202" path="m,l,21600r21600,l21600,xe">
              <v:stroke joinstyle="miter"/>
              <v:path gradientshapeok="t" o:connecttype="rect"/>
            </v:shapetype>
            <v:shape id="Text Box 2" o:spid="_x0000_s1026" type="#_x0000_t202" style="width:351pt;height:4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" filled="f" stroked="f">
              <v:textbox style="mso-fit-shape-to-text:t">
                <w:txbxContent>
                  <w:p w14:paraId="4AC2D2EC" w14:textId="77777777" w:rsidR="003C05C2" w:rsidRDefault="003C05C2" w:rsidP="003C05C2">
                    <w:pPr>
                      <w:rPr>
                        <w:rFonts w:ascii="Calibri" w:eastAsia="SimHei" w:hAnsi="Calibri" w:cs="Miriam"/>
                        <w:b/>
                        <w:color w:val="1F497D"/>
                        <w:sz w:val="36"/>
                      </w:rPr>
                    </w:pPr>
                    <w:r>
                      <w:rPr>
                        <w:rFonts w:ascii="Calibri" w:eastAsia="SimHei" w:hAnsi="Calibri" w:cs="Miriam"/>
                        <w:b/>
                        <w:color w:val="1F497D"/>
                        <w:sz w:val="36"/>
                      </w:rPr>
                      <w:t xml:space="preserve">BRAILLE AND TALKING BOOK LIBRARY </w:t>
                    </w:r>
                  </w:p>
                  <w:p w14:paraId="2F2273A3" w14:textId="06AC2542" w:rsidR="003C05C2" w:rsidRDefault="003C05C2" w:rsidP="003C05C2">
                    <w:r>
                      <w:t xml:space="preserve">(800) 952-5666; </w:t>
                    </w:r>
                    <w:hyperlink r:id="rId3" w:history="1">
                      <w:r>
                        <w:rPr>
                          <w:rStyle w:val="Hyperlink"/>
                        </w:rPr>
                        <w:t>btbl.ca.gov</w:t>
                      </w:r>
                    </w:hyperlink>
                    <w:r>
                      <w:t>; btbl@library.ca.gov</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33B35"/>
    <w:multiLevelType w:val="hybridMultilevel"/>
    <w:tmpl w:val="1B587EA0"/>
    <w:lvl w:ilvl="0" w:tplc="B6FA4B42">
      <w:start w:val="1"/>
      <w:numFmt w:val="bullet"/>
      <w:lvlText w:val=""/>
      <w:lvlJc w:val="left"/>
      <w:pPr>
        <w:tabs>
          <w:tab w:val="num" w:pos="1800"/>
        </w:tabs>
        <w:ind w:left="1800" w:hanging="360"/>
      </w:pPr>
      <w:rPr>
        <w:rFonts w:ascii="Wingdings 2" w:hAnsi="Wingdings 2"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24952897"/>
    <w:multiLevelType w:val="hybridMultilevel"/>
    <w:tmpl w:val="A36E3680"/>
    <w:lvl w:ilvl="0" w:tplc="B6FA4B42">
      <w:start w:val="1"/>
      <w:numFmt w:val="bullet"/>
      <w:lvlText w:val=""/>
      <w:lvlJc w:val="left"/>
      <w:pPr>
        <w:tabs>
          <w:tab w:val="num" w:pos="720"/>
        </w:tabs>
        <w:ind w:left="720" w:hanging="360"/>
      </w:pPr>
      <w:rPr>
        <w:rFonts w:ascii="Wingdings 2" w:hAnsi="Wingdings 2"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00907838">
    <w:abstractNumId w:val="0"/>
  </w:num>
  <w:num w:numId="2" w16cid:durableId="1589654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F2C"/>
    <w:rsid w:val="0000596C"/>
    <w:rsid w:val="000221DF"/>
    <w:rsid w:val="00027A0D"/>
    <w:rsid w:val="0003052A"/>
    <w:rsid w:val="00033370"/>
    <w:rsid w:val="000448FF"/>
    <w:rsid w:val="000607A8"/>
    <w:rsid w:val="000621D5"/>
    <w:rsid w:val="00076BD6"/>
    <w:rsid w:val="000A50EF"/>
    <w:rsid w:val="000B0A1A"/>
    <w:rsid w:val="000B190D"/>
    <w:rsid w:val="000B3C31"/>
    <w:rsid w:val="000C4519"/>
    <w:rsid w:val="000D3058"/>
    <w:rsid w:val="000D3342"/>
    <w:rsid w:val="000E3D59"/>
    <w:rsid w:val="000E418C"/>
    <w:rsid w:val="000E4518"/>
    <w:rsid w:val="000E633A"/>
    <w:rsid w:val="000E71A3"/>
    <w:rsid w:val="000F2747"/>
    <w:rsid w:val="000F3799"/>
    <w:rsid w:val="000F5BCB"/>
    <w:rsid w:val="0010319B"/>
    <w:rsid w:val="00105D1C"/>
    <w:rsid w:val="00110DF5"/>
    <w:rsid w:val="00113592"/>
    <w:rsid w:val="0013452F"/>
    <w:rsid w:val="00135F15"/>
    <w:rsid w:val="00144E40"/>
    <w:rsid w:val="001456E8"/>
    <w:rsid w:val="00147DCC"/>
    <w:rsid w:val="00154F11"/>
    <w:rsid w:val="00154F68"/>
    <w:rsid w:val="001558DC"/>
    <w:rsid w:val="00160DEC"/>
    <w:rsid w:val="00160F27"/>
    <w:rsid w:val="00163A90"/>
    <w:rsid w:val="00171479"/>
    <w:rsid w:val="00171F9E"/>
    <w:rsid w:val="00185FB2"/>
    <w:rsid w:val="0018707A"/>
    <w:rsid w:val="00195105"/>
    <w:rsid w:val="001971EF"/>
    <w:rsid w:val="00197E8E"/>
    <w:rsid w:val="001A05D5"/>
    <w:rsid w:val="001A6E54"/>
    <w:rsid w:val="001B2235"/>
    <w:rsid w:val="001B28F2"/>
    <w:rsid w:val="001B341D"/>
    <w:rsid w:val="001B49CD"/>
    <w:rsid w:val="001B4E95"/>
    <w:rsid w:val="001D0FB9"/>
    <w:rsid w:val="001D525C"/>
    <w:rsid w:val="001E2CAD"/>
    <w:rsid w:val="001E2EED"/>
    <w:rsid w:val="001E38BC"/>
    <w:rsid w:val="001E4F0F"/>
    <w:rsid w:val="001F2176"/>
    <w:rsid w:val="001F5D95"/>
    <w:rsid w:val="00211510"/>
    <w:rsid w:val="00225464"/>
    <w:rsid w:val="00227362"/>
    <w:rsid w:val="002436CC"/>
    <w:rsid w:val="002436FE"/>
    <w:rsid w:val="00252D17"/>
    <w:rsid w:val="00255DF0"/>
    <w:rsid w:val="0027016D"/>
    <w:rsid w:val="0027411C"/>
    <w:rsid w:val="00287CF6"/>
    <w:rsid w:val="00291158"/>
    <w:rsid w:val="00291C3B"/>
    <w:rsid w:val="002974A8"/>
    <w:rsid w:val="002A2996"/>
    <w:rsid w:val="002B7400"/>
    <w:rsid w:val="002B7E70"/>
    <w:rsid w:val="002C4948"/>
    <w:rsid w:val="002C4C2B"/>
    <w:rsid w:val="002D2F96"/>
    <w:rsid w:val="002D42A5"/>
    <w:rsid w:val="002E5915"/>
    <w:rsid w:val="002F0778"/>
    <w:rsid w:val="002F2AD6"/>
    <w:rsid w:val="002F647D"/>
    <w:rsid w:val="00301697"/>
    <w:rsid w:val="003325DB"/>
    <w:rsid w:val="00334084"/>
    <w:rsid w:val="003376C5"/>
    <w:rsid w:val="00343E12"/>
    <w:rsid w:val="00347668"/>
    <w:rsid w:val="003733B8"/>
    <w:rsid w:val="00376B36"/>
    <w:rsid w:val="00385473"/>
    <w:rsid w:val="003873F7"/>
    <w:rsid w:val="00391D95"/>
    <w:rsid w:val="003C05C2"/>
    <w:rsid w:val="003C1040"/>
    <w:rsid w:val="003C33E8"/>
    <w:rsid w:val="003C3E87"/>
    <w:rsid w:val="003C6D33"/>
    <w:rsid w:val="003D0CAF"/>
    <w:rsid w:val="003D4638"/>
    <w:rsid w:val="003D4F65"/>
    <w:rsid w:val="003E60FF"/>
    <w:rsid w:val="003F0F9F"/>
    <w:rsid w:val="004018ED"/>
    <w:rsid w:val="0040298E"/>
    <w:rsid w:val="0040351E"/>
    <w:rsid w:val="00406C53"/>
    <w:rsid w:val="00412085"/>
    <w:rsid w:val="004125EC"/>
    <w:rsid w:val="004127A9"/>
    <w:rsid w:val="00422F3B"/>
    <w:rsid w:val="00431C80"/>
    <w:rsid w:val="00433088"/>
    <w:rsid w:val="00434F26"/>
    <w:rsid w:val="00441D0F"/>
    <w:rsid w:val="00453F01"/>
    <w:rsid w:val="00454E3E"/>
    <w:rsid w:val="004600A1"/>
    <w:rsid w:val="004626D1"/>
    <w:rsid w:val="00467E88"/>
    <w:rsid w:val="004734F6"/>
    <w:rsid w:val="00480C67"/>
    <w:rsid w:val="004821E3"/>
    <w:rsid w:val="00491384"/>
    <w:rsid w:val="00497FF4"/>
    <w:rsid w:val="004B141A"/>
    <w:rsid w:val="004D1CBB"/>
    <w:rsid w:val="004D256A"/>
    <w:rsid w:val="004E0B5D"/>
    <w:rsid w:val="004E5F6F"/>
    <w:rsid w:val="004F3FC8"/>
    <w:rsid w:val="004F6E2E"/>
    <w:rsid w:val="004F711F"/>
    <w:rsid w:val="00517411"/>
    <w:rsid w:val="00520CC2"/>
    <w:rsid w:val="005215C0"/>
    <w:rsid w:val="005218A9"/>
    <w:rsid w:val="005271ED"/>
    <w:rsid w:val="005347D8"/>
    <w:rsid w:val="00536EE3"/>
    <w:rsid w:val="00545663"/>
    <w:rsid w:val="00561283"/>
    <w:rsid w:val="005734FA"/>
    <w:rsid w:val="005741C4"/>
    <w:rsid w:val="00580D48"/>
    <w:rsid w:val="005905BC"/>
    <w:rsid w:val="005A0866"/>
    <w:rsid w:val="005A47AF"/>
    <w:rsid w:val="005A7C19"/>
    <w:rsid w:val="005B3911"/>
    <w:rsid w:val="005C4958"/>
    <w:rsid w:val="005C642C"/>
    <w:rsid w:val="005C6A68"/>
    <w:rsid w:val="005D135E"/>
    <w:rsid w:val="005D3FFB"/>
    <w:rsid w:val="005E3DCA"/>
    <w:rsid w:val="005F29F6"/>
    <w:rsid w:val="005F63EC"/>
    <w:rsid w:val="00605907"/>
    <w:rsid w:val="00607330"/>
    <w:rsid w:val="006105AF"/>
    <w:rsid w:val="00613EAC"/>
    <w:rsid w:val="00617C5B"/>
    <w:rsid w:val="00621400"/>
    <w:rsid w:val="00631C05"/>
    <w:rsid w:val="00636219"/>
    <w:rsid w:val="00644C5D"/>
    <w:rsid w:val="00644CFB"/>
    <w:rsid w:val="006625F3"/>
    <w:rsid w:val="00666886"/>
    <w:rsid w:val="0068658B"/>
    <w:rsid w:val="00690D83"/>
    <w:rsid w:val="0069421E"/>
    <w:rsid w:val="006A17BD"/>
    <w:rsid w:val="006B0253"/>
    <w:rsid w:val="006D0F42"/>
    <w:rsid w:val="006D1604"/>
    <w:rsid w:val="006D2A66"/>
    <w:rsid w:val="006E130F"/>
    <w:rsid w:val="006E48CD"/>
    <w:rsid w:val="006E5D67"/>
    <w:rsid w:val="00723C3E"/>
    <w:rsid w:val="00723C82"/>
    <w:rsid w:val="00740E0F"/>
    <w:rsid w:val="00753299"/>
    <w:rsid w:val="007538F5"/>
    <w:rsid w:val="00753E7B"/>
    <w:rsid w:val="00754F26"/>
    <w:rsid w:val="00756980"/>
    <w:rsid w:val="00762A91"/>
    <w:rsid w:val="0076643E"/>
    <w:rsid w:val="0077201E"/>
    <w:rsid w:val="00774364"/>
    <w:rsid w:val="00775F72"/>
    <w:rsid w:val="0077744D"/>
    <w:rsid w:val="007906DC"/>
    <w:rsid w:val="0079509F"/>
    <w:rsid w:val="007A2B47"/>
    <w:rsid w:val="007B1EE8"/>
    <w:rsid w:val="007B40A9"/>
    <w:rsid w:val="007B6687"/>
    <w:rsid w:val="007C5A66"/>
    <w:rsid w:val="007C6FAB"/>
    <w:rsid w:val="007D0305"/>
    <w:rsid w:val="007D3896"/>
    <w:rsid w:val="007E61ED"/>
    <w:rsid w:val="007E79CE"/>
    <w:rsid w:val="007F1365"/>
    <w:rsid w:val="00810FC3"/>
    <w:rsid w:val="008117DF"/>
    <w:rsid w:val="0082647F"/>
    <w:rsid w:val="008274C2"/>
    <w:rsid w:val="00827EF5"/>
    <w:rsid w:val="0083112C"/>
    <w:rsid w:val="00833C3F"/>
    <w:rsid w:val="00846A5C"/>
    <w:rsid w:val="0085568E"/>
    <w:rsid w:val="0085720B"/>
    <w:rsid w:val="00861F6D"/>
    <w:rsid w:val="0086247B"/>
    <w:rsid w:val="008632F5"/>
    <w:rsid w:val="00863622"/>
    <w:rsid w:val="0087139B"/>
    <w:rsid w:val="0089262F"/>
    <w:rsid w:val="008B07A0"/>
    <w:rsid w:val="008B7054"/>
    <w:rsid w:val="008C6649"/>
    <w:rsid w:val="008D1AB1"/>
    <w:rsid w:val="008D53EA"/>
    <w:rsid w:val="008D5E76"/>
    <w:rsid w:val="008E0F95"/>
    <w:rsid w:val="008E5DA5"/>
    <w:rsid w:val="008E7E5C"/>
    <w:rsid w:val="008F7467"/>
    <w:rsid w:val="0090300D"/>
    <w:rsid w:val="00906CD9"/>
    <w:rsid w:val="009075CD"/>
    <w:rsid w:val="00907FED"/>
    <w:rsid w:val="00914591"/>
    <w:rsid w:val="0091712C"/>
    <w:rsid w:val="00922796"/>
    <w:rsid w:val="009248EF"/>
    <w:rsid w:val="00926704"/>
    <w:rsid w:val="00926DA1"/>
    <w:rsid w:val="009301D1"/>
    <w:rsid w:val="00930A16"/>
    <w:rsid w:val="00933433"/>
    <w:rsid w:val="0093582D"/>
    <w:rsid w:val="0094195F"/>
    <w:rsid w:val="00945FCA"/>
    <w:rsid w:val="0095106B"/>
    <w:rsid w:val="009544B7"/>
    <w:rsid w:val="00971203"/>
    <w:rsid w:val="009776BD"/>
    <w:rsid w:val="00985268"/>
    <w:rsid w:val="00990117"/>
    <w:rsid w:val="009A1076"/>
    <w:rsid w:val="009A6FFF"/>
    <w:rsid w:val="009A7E96"/>
    <w:rsid w:val="009C0C21"/>
    <w:rsid w:val="009C29F3"/>
    <w:rsid w:val="009C390E"/>
    <w:rsid w:val="009D1B5D"/>
    <w:rsid w:val="009D38D3"/>
    <w:rsid w:val="009D39F7"/>
    <w:rsid w:val="009E2DCF"/>
    <w:rsid w:val="009E46D1"/>
    <w:rsid w:val="009F66FF"/>
    <w:rsid w:val="00A00C9B"/>
    <w:rsid w:val="00A04A39"/>
    <w:rsid w:val="00A051EB"/>
    <w:rsid w:val="00A05571"/>
    <w:rsid w:val="00A16929"/>
    <w:rsid w:val="00A44752"/>
    <w:rsid w:val="00A47223"/>
    <w:rsid w:val="00A67231"/>
    <w:rsid w:val="00A73E6E"/>
    <w:rsid w:val="00A74684"/>
    <w:rsid w:val="00A7617C"/>
    <w:rsid w:val="00A7761B"/>
    <w:rsid w:val="00A81A2C"/>
    <w:rsid w:val="00A849A9"/>
    <w:rsid w:val="00A918C4"/>
    <w:rsid w:val="00A92F11"/>
    <w:rsid w:val="00A9351B"/>
    <w:rsid w:val="00AA19B9"/>
    <w:rsid w:val="00AB19FF"/>
    <w:rsid w:val="00AC3BB4"/>
    <w:rsid w:val="00AC4960"/>
    <w:rsid w:val="00AC6F69"/>
    <w:rsid w:val="00AD3DAF"/>
    <w:rsid w:val="00AE1A44"/>
    <w:rsid w:val="00AE37EE"/>
    <w:rsid w:val="00B13AC4"/>
    <w:rsid w:val="00B13B09"/>
    <w:rsid w:val="00B2337E"/>
    <w:rsid w:val="00B33D89"/>
    <w:rsid w:val="00B33F39"/>
    <w:rsid w:val="00B3685A"/>
    <w:rsid w:val="00B52C2D"/>
    <w:rsid w:val="00B61865"/>
    <w:rsid w:val="00B61C79"/>
    <w:rsid w:val="00B64A43"/>
    <w:rsid w:val="00B705CA"/>
    <w:rsid w:val="00B71B33"/>
    <w:rsid w:val="00B87F2C"/>
    <w:rsid w:val="00B97C0C"/>
    <w:rsid w:val="00BB4C15"/>
    <w:rsid w:val="00BC5D95"/>
    <w:rsid w:val="00BC5DAA"/>
    <w:rsid w:val="00BE0AB3"/>
    <w:rsid w:val="00BE0B57"/>
    <w:rsid w:val="00BF486B"/>
    <w:rsid w:val="00C05EF2"/>
    <w:rsid w:val="00C11C06"/>
    <w:rsid w:val="00C16660"/>
    <w:rsid w:val="00C21FC6"/>
    <w:rsid w:val="00C316BD"/>
    <w:rsid w:val="00C3255F"/>
    <w:rsid w:val="00C32FD0"/>
    <w:rsid w:val="00C571B6"/>
    <w:rsid w:val="00C57C82"/>
    <w:rsid w:val="00C611DC"/>
    <w:rsid w:val="00C67D4E"/>
    <w:rsid w:val="00C72385"/>
    <w:rsid w:val="00C916E8"/>
    <w:rsid w:val="00CA25FC"/>
    <w:rsid w:val="00CB5322"/>
    <w:rsid w:val="00CB782E"/>
    <w:rsid w:val="00CC3310"/>
    <w:rsid w:val="00CD1F61"/>
    <w:rsid w:val="00CD6BA8"/>
    <w:rsid w:val="00CD6D80"/>
    <w:rsid w:val="00CE0DC0"/>
    <w:rsid w:val="00CE5302"/>
    <w:rsid w:val="00CE6D36"/>
    <w:rsid w:val="00CF5D20"/>
    <w:rsid w:val="00D032F7"/>
    <w:rsid w:val="00D035B1"/>
    <w:rsid w:val="00D10941"/>
    <w:rsid w:val="00D16F25"/>
    <w:rsid w:val="00D23458"/>
    <w:rsid w:val="00D3111C"/>
    <w:rsid w:val="00D37681"/>
    <w:rsid w:val="00D438C5"/>
    <w:rsid w:val="00D44A68"/>
    <w:rsid w:val="00D478B0"/>
    <w:rsid w:val="00D512EA"/>
    <w:rsid w:val="00D552A1"/>
    <w:rsid w:val="00D76B57"/>
    <w:rsid w:val="00D803A1"/>
    <w:rsid w:val="00D82262"/>
    <w:rsid w:val="00D92348"/>
    <w:rsid w:val="00D92C1D"/>
    <w:rsid w:val="00D967E8"/>
    <w:rsid w:val="00D96D7E"/>
    <w:rsid w:val="00DA0B7D"/>
    <w:rsid w:val="00DA0F8B"/>
    <w:rsid w:val="00DA3E6A"/>
    <w:rsid w:val="00DB4AEF"/>
    <w:rsid w:val="00DB5E08"/>
    <w:rsid w:val="00DC1BD0"/>
    <w:rsid w:val="00DC2933"/>
    <w:rsid w:val="00DD291F"/>
    <w:rsid w:val="00DD2FCA"/>
    <w:rsid w:val="00DE3BF2"/>
    <w:rsid w:val="00E03221"/>
    <w:rsid w:val="00E10D37"/>
    <w:rsid w:val="00E169ED"/>
    <w:rsid w:val="00E24E81"/>
    <w:rsid w:val="00E30336"/>
    <w:rsid w:val="00E43A5D"/>
    <w:rsid w:val="00E53D9A"/>
    <w:rsid w:val="00E543CC"/>
    <w:rsid w:val="00E55925"/>
    <w:rsid w:val="00E66EC2"/>
    <w:rsid w:val="00E66F91"/>
    <w:rsid w:val="00E77CF9"/>
    <w:rsid w:val="00E91F69"/>
    <w:rsid w:val="00E96A71"/>
    <w:rsid w:val="00EA027C"/>
    <w:rsid w:val="00EA3B2C"/>
    <w:rsid w:val="00EB5062"/>
    <w:rsid w:val="00EC1A7E"/>
    <w:rsid w:val="00EC69B5"/>
    <w:rsid w:val="00ED2555"/>
    <w:rsid w:val="00ED2DE1"/>
    <w:rsid w:val="00EE45ED"/>
    <w:rsid w:val="00EE4ABC"/>
    <w:rsid w:val="00EE6153"/>
    <w:rsid w:val="00F11026"/>
    <w:rsid w:val="00F430EE"/>
    <w:rsid w:val="00F47C5B"/>
    <w:rsid w:val="00F52E99"/>
    <w:rsid w:val="00F60B6D"/>
    <w:rsid w:val="00F660F2"/>
    <w:rsid w:val="00F67535"/>
    <w:rsid w:val="00F82110"/>
    <w:rsid w:val="00F83007"/>
    <w:rsid w:val="00F910E5"/>
    <w:rsid w:val="00F92A1A"/>
    <w:rsid w:val="00F95089"/>
    <w:rsid w:val="00F95F2A"/>
    <w:rsid w:val="00FA3464"/>
    <w:rsid w:val="00FA4506"/>
    <w:rsid w:val="00FB0A3E"/>
    <w:rsid w:val="00FC0BF8"/>
    <w:rsid w:val="00FC7DE0"/>
    <w:rsid w:val="00FD2986"/>
    <w:rsid w:val="00FD3519"/>
    <w:rsid w:val="00FD63C1"/>
    <w:rsid w:val="00FD70F9"/>
    <w:rsid w:val="00FF1EA3"/>
    <w:rsid w:val="00FF425A"/>
    <w:rsid w:val="00FF4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67F17C9"/>
  <w15:docId w15:val="{C2FF071A-9BE8-44DB-BD59-5D1D589F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3CC"/>
    <w:rPr>
      <w:rFonts w:ascii="Arial" w:hAnsi="Arial"/>
      <w:sz w:val="28"/>
      <w:szCs w:val="24"/>
    </w:rPr>
  </w:style>
  <w:style w:type="paragraph" w:styleId="Heading1">
    <w:name w:val="heading 1"/>
    <w:basedOn w:val="Normal"/>
    <w:next w:val="Normal"/>
    <w:link w:val="Heading1Char"/>
    <w:qFormat/>
    <w:rsid w:val="000A50EF"/>
    <w:pPr>
      <w:keepNext/>
      <w:outlineLvl w:val="0"/>
    </w:pPr>
    <w:rPr>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035B1"/>
    <w:rPr>
      <w:color w:val="0000FF"/>
      <w:u w:val="single"/>
    </w:rPr>
  </w:style>
  <w:style w:type="paragraph" w:styleId="NoSpacing">
    <w:name w:val="No Spacing"/>
    <w:uiPriority w:val="1"/>
    <w:qFormat/>
    <w:rsid w:val="00A74684"/>
    <w:rPr>
      <w:rFonts w:ascii="Calibri" w:eastAsia="Calibri" w:hAnsi="Calibri"/>
      <w:sz w:val="22"/>
      <w:szCs w:val="22"/>
    </w:rPr>
  </w:style>
  <w:style w:type="character" w:styleId="Strong">
    <w:name w:val="Strong"/>
    <w:aliases w:val="heading 2"/>
    <w:qFormat/>
    <w:rsid w:val="00A849A9"/>
    <w:rPr>
      <w:b/>
      <w:bCs/>
      <w:u w:val="single"/>
    </w:rPr>
  </w:style>
  <w:style w:type="character" w:customStyle="1" w:styleId="Heading1Char">
    <w:name w:val="Heading 1 Char"/>
    <w:link w:val="Heading1"/>
    <w:rsid w:val="000A50EF"/>
    <w:rPr>
      <w:rFonts w:ascii="Arial" w:hAnsi="Arial"/>
      <w:b/>
      <w:bCs/>
      <w:kern w:val="32"/>
      <w:sz w:val="28"/>
      <w:szCs w:val="32"/>
    </w:rPr>
  </w:style>
  <w:style w:type="paragraph" w:styleId="NormalWeb">
    <w:name w:val="Normal (Web)"/>
    <w:basedOn w:val="Normal"/>
    <w:uiPriority w:val="99"/>
    <w:unhideWhenUsed/>
    <w:rsid w:val="00F60B6D"/>
    <w:pPr>
      <w:spacing w:before="100" w:beforeAutospacing="1" w:after="100" w:afterAutospacing="1"/>
    </w:pPr>
    <w:rPr>
      <w:rFonts w:ascii="Times New Roman" w:hAnsi="Times New Roman"/>
      <w:sz w:val="24"/>
    </w:rPr>
  </w:style>
  <w:style w:type="paragraph" w:styleId="Header">
    <w:name w:val="header"/>
    <w:basedOn w:val="Normal"/>
    <w:link w:val="HeaderChar"/>
    <w:uiPriority w:val="99"/>
    <w:rsid w:val="00E30336"/>
    <w:pPr>
      <w:tabs>
        <w:tab w:val="center" w:pos="4680"/>
        <w:tab w:val="right" w:pos="9360"/>
      </w:tabs>
    </w:pPr>
  </w:style>
  <w:style w:type="character" w:customStyle="1" w:styleId="HeaderChar">
    <w:name w:val="Header Char"/>
    <w:link w:val="Header"/>
    <w:uiPriority w:val="99"/>
    <w:rsid w:val="00E30336"/>
    <w:rPr>
      <w:rFonts w:ascii="Arial" w:hAnsi="Arial"/>
      <w:sz w:val="28"/>
      <w:szCs w:val="24"/>
    </w:rPr>
  </w:style>
  <w:style w:type="paragraph" w:styleId="Footer">
    <w:name w:val="footer"/>
    <w:basedOn w:val="Normal"/>
    <w:link w:val="FooterChar"/>
    <w:uiPriority w:val="99"/>
    <w:rsid w:val="00E30336"/>
    <w:pPr>
      <w:tabs>
        <w:tab w:val="center" w:pos="4680"/>
        <w:tab w:val="right" w:pos="9360"/>
      </w:tabs>
    </w:pPr>
  </w:style>
  <w:style w:type="character" w:customStyle="1" w:styleId="FooterChar">
    <w:name w:val="Footer Char"/>
    <w:link w:val="Footer"/>
    <w:uiPriority w:val="99"/>
    <w:rsid w:val="00E30336"/>
    <w:rPr>
      <w:rFonts w:ascii="Arial" w:hAnsi="Arial"/>
      <w:sz w:val="28"/>
      <w:szCs w:val="24"/>
    </w:rPr>
  </w:style>
  <w:style w:type="character" w:customStyle="1" w:styleId="libraryname1">
    <w:name w:val="libraryname1"/>
    <w:rsid w:val="00740E0F"/>
    <w:rPr>
      <w:rFonts w:ascii="Georgia" w:hAnsi="Georgia" w:hint="default"/>
      <w:b w:val="0"/>
      <w:bCs w:val="0"/>
      <w:i/>
      <w:iCs/>
      <w:color w:val="000066"/>
      <w:sz w:val="18"/>
      <w:szCs w:val="18"/>
    </w:rPr>
  </w:style>
  <w:style w:type="paragraph" w:styleId="BalloonText">
    <w:name w:val="Balloon Text"/>
    <w:basedOn w:val="Normal"/>
    <w:link w:val="BalloonTextChar"/>
    <w:rsid w:val="0003052A"/>
    <w:rPr>
      <w:rFonts w:ascii="Tahoma" w:hAnsi="Tahoma" w:cs="Tahoma"/>
      <w:sz w:val="16"/>
      <w:szCs w:val="16"/>
    </w:rPr>
  </w:style>
  <w:style w:type="character" w:customStyle="1" w:styleId="BalloonTextChar">
    <w:name w:val="Balloon Text Char"/>
    <w:link w:val="BalloonText"/>
    <w:rsid w:val="0003052A"/>
    <w:rPr>
      <w:rFonts w:ascii="Tahoma" w:hAnsi="Tahoma" w:cs="Tahoma"/>
      <w:sz w:val="16"/>
      <w:szCs w:val="16"/>
    </w:rPr>
  </w:style>
  <w:style w:type="paragraph" w:styleId="Title">
    <w:name w:val="Title"/>
    <w:basedOn w:val="Normal"/>
    <w:next w:val="Normal"/>
    <w:link w:val="TitleChar"/>
    <w:qFormat/>
    <w:rsid w:val="00607330"/>
    <w:pPr>
      <w:contextualSpacing/>
      <w:jc w:val="center"/>
    </w:pPr>
    <w:rPr>
      <w:rFonts w:eastAsiaTheme="majorEastAsia" w:cstheme="majorBidi"/>
      <w:spacing w:val="-10"/>
      <w:kern w:val="28"/>
      <w:sz w:val="36"/>
      <w:szCs w:val="56"/>
    </w:rPr>
  </w:style>
  <w:style w:type="character" w:customStyle="1" w:styleId="TitleChar">
    <w:name w:val="Title Char"/>
    <w:basedOn w:val="DefaultParagraphFont"/>
    <w:link w:val="Title"/>
    <w:rsid w:val="00607330"/>
    <w:rPr>
      <w:rFonts w:ascii="Arial" w:eastAsiaTheme="majorEastAsia" w:hAnsi="Arial" w:cstheme="majorBidi"/>
      <w:spacing w:val="-10"/>
      <w:kern w:val="28"/>
      <w:sz w:val="36"/>
      <w:szCs w:val="56"/>
    </w:rPr>
  </w:style>
  <w:style w:type="character" w:styleId="UnresolvedMention">
    <w:name w:val="Unresolved Mention"/>
    <w:basedOn w:val="DefaultParagraphFont"/>
    <w:uiPriority w:val="99"/>
    <w:semiHidden/>
    <w:unhideWhenUsed/>
    <w:rsid w:val="00A761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14270">
      <w:bodyDiv w:val="1"/>
      <w:marLeft w:val="0"/>
      <w:marRight w:val="0"/>
      <w:marTop w:val="0"/>
      <w:marBottom w:val="0"/>
      <w:divBdr>
        <w:top w:val="none" w:sz="0" w:space="0" w:color="auto"/>
        <w:left w:val="none" w:sz="0" w:space="0" w:color="auto"/>
        <w:bottom w:val="none" w:sz="0" w:space="0" w:color="auto"/>
        <w:right w:val="none" w:sz="0" w:space="0" w:color="auto"/>
      </w:divBdr>
      <w:divsChild>
        <w:div w:id="1123116346">
          <w:marLeft w:val="0"/>
          <w:marRight w:val="0"/>
          <w:marTop w:val="0"/>
          <w:marBottom w:val="0"/>
          <w:divBdr>
            <w:top w:val="none" w:sz="0" w:space="0" w:color="auto"/>
            <w:left w:val="none" w:sz="0" w:space="0" w:color="auto"/>
            <w:bottom w:val="none" w:sz="0" w:space="0" w:color="auto"/>
            <w:right w:val="none" w:sz="0" w:space="0" w:color="auto"/>
          </w:divBdr>
          <w:divsChild>
            <w:div w:id="1790396059">
              <w:marLeft w:val="0"/>
              <w:marRight w:val="0"/>
              <w:marTop w:val="0"/>
              <w:marBottom w:val="0"/>
              <w:divBdr>
                <w:top w:val="none" w:sz="0" w:space="0" w:color="auto"/>
                <w:left w:val="none" w:sz="0" w:space="0" w:color="auto"/>
                <w:bottom w:val="none" w:sz="0" w:space="0" w:color="auto"/>
                <w:right w:val="none" w:sz="0" w:space="0" w:color="auto"/>
              </w:divBdr>
              <w:divsChild>
                <w:div w:id="162818899">
                  <w:marLeft w:val="0"/>
                  <w:marRight w:val="0"/>
                  <w:marTop w:val="0"/>
                  <w:marBottom w:val="0"/>
                  <w:divBdr>
                    <w:top w:val="none" w:sz="0" w:space="0" w:color="auto"/>
                    <w:left w:val="none" w:sz="0" w:space="0" w:color="auto"/>
                    <w:bottom w:val="none" w:sz="0" w:space="0" w:color="auto"/>
                    <w:right w:val="none" w:sz="0" w:space="0" w:color="auto"/>
                  </w:divBdr>
                </w:div>
                <w:div w:id="4144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80949">
          <w:marLeft w:val="0"/>
          <w:marRight w:val="0"/>
          <w:marTop w:val="0"/>
          <w:marBottom w:val="0"/>
          <w:divBdr>
            <w:top w:val="none" w:sz="0" w:space="0" w:color="auto"/>
            <w:left w:val="none" w:sz="0" w:space="0" w:color="auto"/>
            <w:bottom w:val="none" w:sz="0" w:space="0" w:color="auto"/>
            <w:right w:val="none" w:sz="0" w:space="0" w:color="auto"/>
          </w:divBdr>
        </w:div>
        <w:div w:id="1739671699">
          <w:marLeft w:val="0"/>
          <w:marRight w:val="0"/>
          <w:marTop w:val="0"/>
          <w:marBottom w:val="0"/>
          <w:divBdr>
            <w:top w:val="none" w:sz="0" w:space="0" w:color="auto"/>
            <w:left w:val="none" w:sz="0" w:space="0" w:color="auto"/>
            <w:bottom w:val="none" w:sz="0" w:space="0" w:color="auto"/>
            <w:right w:val="none" w:sz="0" w:space="0" w:color="auto"/>
          </w:divBdr>
        </w:div>
        <w:div w:id="1572346723">
          <w:marLeft w:val="0"/>
          <w:marRight w:val="0"/>
          <w:marTop w:val="0"/>
          <w:marBottom w:val="0"/>
          <w:divBdr>
            <w:top w:val="none" w:sz="0" w:space="0" w:color="auto"/>
            <w:left w:val="none" w:sz="0" w:space="0" w:color="auto"/>
            <w:bottom w:val="none" w:sz="0" w:space="0" w:color="auto"/>
            <w:right w:val="none" w:sz="0" w:space="0" w:color="auto"/>
          </w:divBdr>
        </w:div>
        <w:div w:id="663513789">
          <w:marLeft w:val="0"/>
          <w:marRight w:val="0"/>
          <w:marTop w:val="0"/>
          <w:marBottom w:val="0"/>
          <w:divBdr>
            <w:top w:val="none" w:sz="0" w:space="0" w:color="auto"/>
            <w:left w:val="none" w:sz="0" w:space="0" w:color="auto"/>
            <w:bottom w:val="none" w:sz="0" w:space="0" w:color="auto"/>
            <w:right w:val="none" w:sz="0" w:space="0" w:color="auto"/>
          </w:divBdr>
        </w:div>
        <w:div w:id="1948543577">
          <w:marLeft w:val="0"/>
          <w:marRight w:val="0"/>
          <w:marTop w:val="0"/>
          <w:marBottom w:val="0"/>
          <w:divBdr>
            <w:top w:val="none" w:sz="0" w:space="0" w:color="auto"/>
            <w:left w:val="none" w:sz="0" w:space="0" w:color="auto"/>
            <w:bottom w:val="none" w:sz="0" w:space="0" w:color="auto"/>
            <w:right w:val="none" w:sz="0" w:space="0" w:color="auto"/>
          </w:divBdr>
        </w:div>
        <w:div w:id="222647454">
          <w:marLeft w:val="0"/>
          <w:marRight w:val="0"/>
          <w:marTop w:val="0"/>
          <w:marBottom w:val="0"/>
          <w:divBdr>
            <w:top w:val="none" w:sz="0" w:space="0" w:color="auto"/>
            <w:left w:val="none" w:sz="0" w:space="0" w:color="auto"/>
            <w:bottom w:val="none" w:sz="0" w:space="0" w:color="auto"/>
            <w:right w:val="none" w:sz="0" w:space="0" w:color="auto"/>
          </w:divBdr>
        </w:div>
        <w:div w:id="1652443036">
          <w:marLeft w:val="0"/>
          <w:marRight w:val="0"/>
          <w:marTop w:val="0"/>
          <w:marBottom w:val="0"/>
          <w:divBdr>
            <w:top w:val="none" w:sz="0" w:space="0" w:color="auto"/>
            <w:left w:val="none" w:sz="0" w:space="0" w:color="auto"/>
            <w:bottom w:val="none" w:sz="0" w:space="0" w:color="auto"/>
            <w:right w:val="none" w:sz="0" w:space="0" w:color="auto"/>
          </w:divBdr>
        </w:div>
        <w:div w:id="1428696993">
          <w:marLeft w:val="0"/>
          <w:marRight w:val="0"/>
          <w:marTop w:val="0"/>
          <w:marBottom w:val="0"/>
          <w:divBdr>
            <w:top w:val="none" w:sz="0" w:space="0" w:color="auto"/>
            <w:left w:val="none" w:sz="0" w:space="0" w:color="auto"/>
            <w:bottom w:val="none" w:sz="0" w:space="0" w:color="auto"/>
            <w:right w:val="none" w:sz="0" w:space="0" w:color="auto"/>
          </w:divBdr>
        </w:div>
        <w:div w:id="1429277287">
          <w:marLeft w:val="0"/>
          <w:marRight w:val="0"/>
          <w:marTop w:val="0"/>
          <w:marBottom w:val="0"/>
          <w:divBdr>
            <w:top w:val="none" w:sz="0" w:space="0" w:color="auto"/>
            <w:left w:val="none" w:sz="0" w:space="0" w:color="auto"/>
            <w:bottom w:val="none" w:sz="0" w:space="0" w:color="auto"/>
            <w:right w:val="none" w:sz="0" w:space="0" w:color="auto"/>
          </w:divBdr>
        </w:div>
        <w:div w:id="770857565">
          <w:marLeft w:val="0"/>
          <w:marRight w:val="0"/>
          <w:marTop w:val="0"/>
          <w:marBottom w:val="0"/>
          <w:divBdr>
            <w:top w:val="none" w:sz="0" w:space="0" w:color="auto"/>
            <w:left w:val="none" w:sz="0" w:space="0" w:color="auto"/>
            <w:bottom w:val="none" w:sz="0" w:space="0" w:color="auto"/>
            <w:right w:val="none" w:sz="0" w:space="0" w:color="auto"/>
          </w:divBdr>
        </w:div>
        <w:div w:id="1431851818">
          <w:marLeft w:val="0"/>
          <w:marRight w:val="0"/>
          <w:marTop w:val="0"/>
          <w:marBottom w:val="0"/>
          <w:divBdr>
            <w:top w:val="none" w:sz="0" w:space="0" w:color="auto"/>
            <w:left w:val="none" w:sz="0" w:space="0" w:color="auto"/>
            <w:bottom w:val="none" w:sz="0" w:space="0" w:color="auto"/>
            <w:right w:val="none" w:sz="0" w:space="0" w:color="auto"/>
          </w:divBdr>
        </w:div>
      </w:divsChild>
    </w:div>
    <w:div w:id="247809522">
      <w:bodyDiv w:val="1"/>
      <w:marLeft w:val="0"/>
      <w:marRight w:val="0"/>
      <w:marTop w:val="0"/>
      <w:marBottom w:val="0"/>
      <w:divBdr>
        <w:top w:val="none" w:sz="0" w:space="0" w:color="auto"/>
        <w:left w:val="none" w:sz="0" w:space="0" w:color="auto"/>
        <w:bottom w:val="none" w:sz="0" w:space="0" w:color="auto"/>
        <w:right w:val="none" w:sz="0" w:space="0" w:color="auto"/>
      </w:divBdr>
    </w:div>
    <w:div w:id="823132729">
      <w:bodyDiv w:val="1"/>
      <w:marLeft w:val="0"/>
      <w:marRight w:val="0"/>
      <w:marTop w:val="0"/>
      <w:marBottom w:val="0"/>
      <w:divBdr>
        <w:top w:val="none" w:sz="0" w:space="0" w:color="auto"/>
        <w:left w:val="none" w:sz="0" w:space="0" w:color="auto"/>
        <w:bottom w:val="none" w:sz="0" w:space="0" w:color="auto"/>
        <w:right w:val="none" w:sz="0" w:space="0" w:color="auto"/>
      </w:divBdr>
    </w:div>
    <w:div w:id="1764909066">
      <w:bodyDiv w:val="1"/>
      <w:marLeft w:val="0"/>
      <w:marRight w:val="0"/>
      <w:marTop w:val="0"/>
      <w:marBottom w:val="0"/>
      <w:divBdr>
        <w:top w:val="none" w:sz="0" w:space="0" w:color="auto"/>
        <w:left w:val="none" w:sz="0" w:space="0" w:color="auto"/>
        <w:bottom w:val="none" w:sz="0" w:space="0" w:color="auto"/>
        <w:right w:val="none" w:sz="0" w:space="0" w:color="auto"/>
      </w:divBdr>
      <w:divsChild>
        <w:div w:id="643242541">
          <w:marLeft w:val="0"/>
          <w:marRight w:val="0"/>
          <w:marTop w:val="0"/>
          <w:marBottom w:val="0"/>
          <w:divBdr>
            <w:top w:val="none" w:sz="0" w:space="0" w:color="auto"/>
            <w:left w:val="none" w:sz="0" w:space="0" w:color="auto"/>
            <w:bottom w:val="none" w:sz="0" w:space="0" w:color="auto"/>
            <w:right w:val="none" w:sz="0" w:space="0" w:color="auto"/>
          </w:divBdr>
        </w:div>
      </w:divsChild>
    </w:div>
    <w:div w:id="1775244975">
      <w:bodyDiv w:val="1"/>
      <w:marLeft w:val="0"/>
      <w:marRight w:val="0"/>
      <w:marTop w:val="0"/>
      <w:marBottom w:val="0"/>
      <w:divBdr>
        <w:top w:val="none" w:sz="0" w:space="0" w:color="auto"/>
        <w:left w:val="none" w:sz="0" w:space="0" w:color="auto"/>
        <w:bottom w:val="none" w:sz="0" w:space="0" w:color="auto"/>
        <w:right w:val="none" w:sz="0" w:space="0" w:color="auto"/>
      </w:divBdr>
    </w:div>
    <w:div w:id="2067875753">
      <w:bodyDiv w:val="1"/>
      <w:marLeft w:val="0"/>
      <w:marRight w:val="0"/>
      <w:marTop w:val="0"/>
      <w:marBottom w:val="0"/>
      <w:divBdr>
        <w:top w:val="none" w:sz="0" w:space="0" w:color="auto"/>
        <w:left w:val="none" w:sz="0" w:space="0" w:color="auto"/>
        <w:bottom w:val="none" w:sz="0" w:space="0" w:color="auto"/>
        <w:right w:val="none" w:sz="0" w:space="0" w:color="auto"/>
      </w:divBdr>
    </w:div>
    <w:div w:id="211694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lsbard.loc.gov" TargetMode="External"/><Relationship Id="rId18" Type="http://schemas.openxmlformats.org/officeDocument/2006/relationships/hyperlink" Target="https://hdl.loc.gov/loc.nls/db.97106" TargetMode="External"/><Relationship Id="rId26" Type="http://schemas.openxmlformats.org/officeDocument/2006/relationships/hyperlink" Target="http://hdl.loc.gov/loc.nls/db.80014" TargetMode="External"/><Relationship Id="rId39" Type="http://schemas.openxmlformats.org/officeDocument/2006/relationships/fontTable" Target="fontTable.xml"/><Relationship Id="rId21" Type="http://schemas.openxmlformats.org/officeDocument/2006/relationships/hyperlink" Target="https://hdl.loc.gov/loc.nls/db.92497" TargetMode="External"/><Relationship Id="rId34" Type="http://schemas.openxmlformats.org/officeDocument/2006/relationships/hyperlink" Target="http://hdl.loc.gov/loc.nls/db.65402" TargetMode="External"/><Relationship Id="rId7" Type="http://schemas.openxmlformats.org/officeDocument/2006/relationships/endnotes" Target="endnotes.xml"/><Relationship Id="rId12" Type="http://schemas.openxmlformats.org/officeDocument/2006/relationships/hyperlink" Target="https://hdl.loc.gov/loc.nls/dbc.26540" TargetMode="External"/><Relationship Id="rId17" Type="http://schemas.openxmlformats.org/officeDocument/2006/relationships/hyperlink" Target="https://hdl.loc.gov/loc.nls/db.98842" TargetMode="External"/><Relationship Id="rId25" Type="http://schemas.openxmlformats.org/officeDocument/2006/relationships/hyperlink" Target="https://hdl.loc.gov/loc.nls/dbc.02784" TargetMode="External"/><Relationship Id="rId33" Type="http://schemas.openxmlformats.org/officeDocument/2006/relationships/hyperlink" Target="http://hdl.loc.gov/loc.nls/db.68090"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hdl.loc.gov/loc.nls/db.100668" TargetMode="External"/><Relationship Id="rId20" Type="http://schemas.openxmlformats.org/officeDocument/2006/relationships/hyperlink" Target="https://nlsbard.loc.gov" TargetMode="External"/><Relationship Id="rId29" Type="http://schemas.openxmlformats.org/officeDocument/2006/relationships/hyperlink" Target="http://hdl.loc.gov/loc.nls/db.758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dl.loc.gov/loc.nls/db.108556" TargetMode="External"/><Relationship Id="rId24" Type="http://schemas.openxmlformats.org/officeDocument/2006/relationships/hyperlink" Target="https://hdl.loc.gov/loc.nls/db.82047" TargetMode="External"/><Relationship Id="rId32" Type="http://schemas.openxmlformats.org/officeDocument/2006/relationships/hyperlink" Target="http://hdl.loc.gov/loc.nls/db.69795"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hdl.loc.gov/loc.nls/db.103908" TargetMode="External"/><Relationship Id="rId23" Type="http://schemas.openxmlformats.org/officeDocument/2006/relationships/hyperlink" Target="https://hdl.loc.gov/loc.nls/db.89524" TargetMode="External"/><Relationship Id="rId28" Type="http://schemas.openxmlformats.org/officeDocument/2006/relationships/hyperlink" Target="http://hdl.loc.gov/loc.nls/db.74282" TargetMode="External"/><Relationship Id="rId36" Type="http://schemas.openxmlformats.org/officeDocument/2006/relationships/hyperlink" Target="http://hdl.loc.gov/loc.nls/db.61361" TargetMode="External"/><Relationship Id="rId10" Type="http://schemas.openxmlformats.org/officeDocument/2006/relationships/hyperlink" Target="https://hdl.loc.gov/loc.nls/db.119629" TargetMode="External"/><Relationship Id="rId19" Type="http://schemas.openxmlformats.org/officeDocument/2006/relationships/hyperlink" Target="https://hdl.loc.gov/loc.nls/db.96919" TargetMode="External"/><Relationship Id="rId31" Type="http://schemas.openxmlformats.org/officeDocument/2006/relationships/hyperlink" Target="http://hdl.loc.gov/loc.nls/db.71710" TargetMode="External"/><Relationship Id="rId4" Type="http://schemas.openxmlformats.org/officeDocument/2006/relationships/settings" Target="settings.xml"/><Relationship Id="rId9" Type="http://schemas.openxmlformats.org/officeDocument/2006/relationships/hyperlink" Target="https://bard.loc.gov/" TargetMode="External"/><Relationship Id="rId14" Type="http://schemas.openxmlformats.org/officeDocument/2006/relationships/hyperlink" Target="https://hdl.loc.gov/loc.nls/db.104944" TargetMode="External"/><Relationship Id="rId22" Type="http://schemas.openxmlformats.org/officeDocument/2006/relationships/hyperlink" Target="https://hdl.loc.gov/loc.nls/db.98401" TargetMode="External"/><Relationship Id="rId27" Type="http://schemas.openxmlformats.org/officeDocument/2006/relationships/hyperlink" Target="http://hdl.loc.gov/loc.nls/db.80035" TargetMode="External"/><Relationship Id="rId30" Type="http://schemas.openxmlformats.org/officeDocument/2006/relationships/hyperlink" Target="http://hdl.loc.gov/loc.nls/db.74892" TargetMode="External"/><Relationship Id="rId35" Type="http://schemas.openxmlformats.org/officeDocument/2006/relationships/hyperlink" Target="http://hdl.loc.gov/loc.nls/db.66074" TargetMode="External"/><Relationship Id="rId8" Type="http://schemas.openxmlformats.org/officeDocument/2006/relationships/hyperlink" Target="https://www.btbl.library.ca.gov/"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hyperlink" Target="http://btbl.ca.gov/" TargetMode="External"/><Relationship Id="rId2" Type="http://schemas.openxmlformats.org/officeDocument/2006/relationships/hyperlink" Target="http://btbl.ca.go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B38D2-620D-4516-A1D2-7356B1725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10</Pages>
  <Words>2335</Words>
  <Characters>14089</Characters>
  <Application>Microsoft Office Word</Application>
  <DocSecurity>0</DocSecurity>
  <Lines>343</Lines>
  <Paragraphs>157</Paragraphs>
  <ScaleCrop>false</ScaleCrop>
  <HeadingPairs>
    <vt:vector size="2" baseType="variant">
      <vt:variant>
        <vt:lpstr>Title</vt:lpstr>
      </vt:variant>
      <vt:variant>
        <vt:i4>1</vt:i4>
      </vt:variant>
    </vt:vector>
  </HeadingPairs>
  <TitlesOfParts>
    <vt:vector size="1" baseType="lpstr">
      <vt:lpstr>Award Winners: Dayton Literary Peace Prize </vt:lpstr>
    </vt:vector>
  </TitlesOfParts>
  <Company>California State Library</Company>
  <LinksUpToDate>false</LinksUpToDate>
  <CharactersWithSpaces>16267</CharactersWithSpaces>
  <SharedDoc>false</SharedDoc>
  <HLinks>
    <vt:vector size="12" baseType="variant">
      <vt:variant>
        <vt:i4>655440</vt:i4>
      </vt:variant>
      <vt:variant>
        <vt:i4>3</vt:i4>
      </vt:variant>
      <vt:variant>
        <vt:i4>0</vt:i4>
      </vt:variant>
      <vt:variant>
        <vt:i4>5</vt:i4>
      </vt:variant>
      <vt:variant>
        <vt:lpwstr>https://bard.loc.gov/</vt:lpwstr>
      </vt:variant>
      <vt:variant>
        <vt:lpwstr/>
      </vt:variant>
      <vt:variant>
        <vt:i4>2949161</vt:i4>
      </vt:variant>
      <vt:variant>
        <vt:i4>0</vt:i4>
      </vt:variant>
      <vt:variant>
        <vt:i4>0</vt:i4>
      </vt:variant>
      <vt:variant>
        <vt:i4>5</vt:i4>
      </vt:variant>
      <vt:variant>
        <vt:lpwstr>http://www.btbl.library.ca.gov/klasweb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Award Winners: Dayton Literary Peace Prize </dc:title>
  <dc:creator>Braile and Talking Book Library</dc:creator>
  <cp:lastModifiedBy>Ribeiro, Melissa@CSL</cp:lastModifiedBy>
  <cp:revision>97</cp:revision>
  <cp:lastPrinted>2016-01-14T18:56:00Z</cp:lastPrinted>
  <dcterms:created xsi:type="dcterms:W3CDTF">2016-01-14T17:00:00Z</dcterms:created>
  <dcterms:modified xsi:type="dcterms:W3CDTF">2024-12-06T17:10:00Z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